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26" w:rsidRPr="002D3326" w:rsidRDefault="000A61BA" w:rsidP="002D3326">
      <w:pPr>
        <w:pStyle w:val="Style17"/>
        <w:widowControl/>
        <w:spacing w:before="43" w:line="276" w:lineRule="auto"/>
        <w:ind w:left="-567" w:firstLine="567"/>
        <w:rPr>
          <w:rStyle w:val="FontStyle60"/>
          <w:sz w:val="28"/>
          <w:szCs w:val="28"/>
          <w:lang w:val="ru-RU" w:eastAsia="ru-RU"/>
        </w:rPr>
      </w:pPr>
      <w:r>
        <w:rPr>
          <w:rStyle w:val="FontStyle60"/>
          <w:sz w:val="28"/>
          <w:szCs w:val="28"/>
          <w:lang w:val="ru-RU" w:eastAsia="ru-RU"/>
        </w:rPr>
        <w:t>Об особенностях преподавания</w:t>
      </w:r>
      <w:r w:rsidR="002D3326" w:rsidRPr="002D3326">
        <w:rPr>
          <w:rStyle w:val="FontStyle60"/>
          <w:sz w:val="28"/>
          <w:szCs w:val="28"/>
          <w:lang w:val="ru-RU" w:eastAsia="ru-RU"/>
        </w:rPr>
        <w:t xml:space="preserve"> учебного предмета «География</w:t>
      </w:r>
      <w:r w:rsidR="002D3326">
        <w:rPr>
          <w:rStyle w:val="FontStyle60"/>
          <w:sz w:val="28"/>
          <w:szCs w:val="28"/>
          <w:lang w:val="ru-RU" w:eastAsia="ru-RU"/>
        </w:rPr>
        <w:t>»</w:t>
      </w:r>
      <w:r w:rsidR="002D3326" w:rsidRPr="002D3326">
        <w:rPr>
          <w:rStyle w:val="FontStyle60"/>
          <w:sz w:val="28"/>
          <w:szCs w:val="28"/>
          <w:lang w:val="ru-RU" w:eastAsia="ru-RU"/>
        </w:rPr>
        <w:t xml:space="preserve"> в общеобразо</w:t>
      </w:r>
      <w:r w:rsidR="002D3326">
        <w:rPr>
          <w:rStyle w:val="FontStyle60"/>
          <w:sz w:val="28"/>
          <w:szCs w:val="28"/>
          <w:lang w:val="ru-RU" w:eastAsia="ru-RU"/>
        </w:rPr>
        <w:t>вательных организациях Республики Крым</w:t>
      </w:r>
      <w:r w:rsidR="002D3326" w:rsidRPr="002D3326">
        <w:rPr>
          <w:rStyle w:val="FontStyle60"/>
          <w:sz w:val="28"/>
          <w:szCs w:val="28"/>
          <w:lang w:val="ru-RU" w:eastAsia="ru-RU"/>
        </w:rPr>
        <w:t xml:space="preserve"> в 2019-2020 учебном году</w:t>
      </w:r>
    </w:p>
    <w:p w:rsidR="000A61BA" w:rsidRPr="000A61BA" w:rsidRDefault="000A61BA" w:rsidP="000A61BA">
      <w:pPr>
        <w:tabs>
          <w:tab w:val="left" w:pos="9781"/>
        </w:tabs>
        <w:spacing w:after="0" w:line="240" w:lineRule="auto"/>
        <w:ind w:left="-567" w:right="769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44523B">
        <w:rPr>
          <w:rFonts w:ascii="Times New Roman" w:hAnsi="Times New Roman" w:cs="Times New Roman"/>
          <w:sz w:val="28"/>
          <w:szCs w:val="28"/>
        </w:rPr>
        <w:t>подавание географии в 2019–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0A61BA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6F429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0A61BA">
        <w:rPr>
          <w:rFonts w:ascii="Times New Roman" w:hAnsi="Times New Roman" w:cs="Times New Roman"/>
          <w:sz w:val="28"/>
          <w:szCs w:val="28"/>
        </w:rPr>
        <w:t>в соответствии со следующими нормативными</w:t>
      </w:r>
      <w:r w:rsidR="007F64B6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Pr="000A61BA">
        <w:rPr>
          <w:rFonts w:ascii="Times New Roman" w:hAnsi="Times New Roman" w:cs="Times New Roman"/>
          <w:sz w:val="28"/>
          <w:szCs w:val="28"/>
        </w:rPr>
        <w:t>:</w:t>
      </w:r>
    </w:p>
    <w:p w:rsidR="000A61BA" w:rsidRPr="000A61BA" w:rsidRDefault="000A61BA" w:rsidP="000A61BA">
      <w:pPr>
        <w:tabs>
          <w:tab w:val="left" w:pos="9781"/>
        </w:tabs>
        <w:spacing w:after="0" w:line="240" w:lineRule="auto"/>
        <w:ind w:right="76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61BA" w:rsidRPr="000A61BA" w:rsidRDefault="000A61BA" w:rsidP="000A61BA">
      <w:pPr>
        <w:pStyle w:val="1"/>
        <w:tabs>
          <w:tab w:val="left" w:pos="9781"/>
        </w:tabs>
        <w:spacing w:after="0" w:line="240" w:lineRule="auto"/>
        <w:ind w:right="769"/>
        <w:jc w:val="center"/>
        <w:rPr>
          <w:rFonts w:ascii="Times New Roman" w:hAnsi="Times New Roman"/>
          <w:b/>
          <w:sz w:val="28"/>
          <w:szCs w:val="28"/>
        </w:rPr>
      </w:pPr>
      <w:r w:rsidRPr="000A61BA">
        <w:rPr>
          <w:rFonts w:ascii="Times New Roman" w:hAnsi="Times New Roman"/>
          <w:b/>
          <w:sz w:val="28"/>
          <w:szCs w:val="28"/>
        </w:rPr>
        <w:t>1. Федеральные документы</w:t>
      </w:r>
    </w:p>
    <w:p w:rsidR="000A61BA" w:rsidRPr="000A61BA" w:rsidRDefault="000A61BA" w:rsidP="000A61BA">
      <w:pPr>
        <w:pStyle w:val="1"/>
        <w:numPr>
          <w:ilvl w:val="1"/>
          <w:numId w:val="10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 xml:space="preserve">Федеральный закон от 29.12.2012 №273-ФЗ «Об образовании в Российской Федерации». </w:t>
      </w:r>
    </w:p>
    <w:p w:rsidR="000A61BA" w:rsidRPr="000A61BA" w:rsidRDefault="000A61BA" w:rsidP="000A61BA">
      <w:pPr>
        <w:pStyle w:val="1"/>
        <w:numPr>
          <w:ilvl w:val="1"/>
          <w:numId w:val="10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№1897».</w:t>
      </w:r>
    </w:p>
    <w:p w:rsidR="000A61BA" w:rsidRPr="000A61BA" w:rsidRDefault="000A61BA" w:rsidP="000A61BA">
      <w:pPr>
        <w:pStyle w:val="1"/>
        <w:numPr>
          <w:ilvl w:val="1"/>
          <w:numId w:val="10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0A61BA" w:rsidRPr="000A61BA" w:rsidRDefault="000A61BA" w:rsidP="000A61BA">
      <w:pPr>
        <w:pStyle w:val="1"/>
        <w:numPr>
          <w:ilvl w:val="1"/>
          <w:numId w:val="10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>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0A61BA" w:rsidRPr="000A61BA" w:rsidRDefault="0070439B" w:rsidP="000A61BA">
      <w:pPr>
        <w:pStyle w:val="1"/>
        <w:numPr>
          <w:ilvl w:val="1"/>
          <w:numId w:val="10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28.12.2018 №</w:t>
      </w:r>
      <w:r w:rsidRPr="0070439B">
        <w:rPr>
          <w:rFonts w:ascii="Times New Roman" w:hAnsi="Times New Roman"/>
          <w:sz w:val="28"/>
          <w:szCs w:val="28"/>
        </w:rPr>
        <w:t>345 (ред. от 08.05.2019)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0A61BA" w:rsidRPr="000A61BA" w:rsidRDefault="000A61BA" w:rsidP="000A61BA">
      <w:pPr>
        <w:pStyle w:val="1"/>
        <w:numPr>
          <w:ilvl w:val="1"/>
          <w:numId w:val="10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0A61BA" w:rsidRPr="000A61BA" w:rsidRDefault="000A61BA" w:rsidP="000A61BA">
      <w:pPr>
        <w:pStyle w:val="1"/>
        <w:numPr>
          <w:ilvl w:val="1"/>
          <w:numId w:val="10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</w:t>
      </w:r>
      <w:r w:rsidRPr="000A61BA">
        <w:rPr>
          <w:rFonts w:ascii="Times New Roman" w:hAnsi="Times New Roman"/>
          <w:sz w:val="28"/>
          <w:szCs w:val="28"/>
        </w:rPr>
        <w:lastRenderedPageBreak/>
        <w:t xml:space="preserve">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0A61BA" w:rsidRPr="000A61BA" w:rsidRDefault="000A61BA" w:rsidP="000A61BA">
      <w:pPr>
        <w:pStyle w:val="1"/>
        <w:numPr>
          <w:ilvl w:val="1"/>
          <w:numId w:val="10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>Письмо Министерства образования и науки РФ от 01.04.2005 № 03-417 «О перечне учебного и компьютерного оборудования для оснащения общеобразовательных учреждений»</w:t>
      </w:r>
    </w:p>
    <w:p w:rsidR="000A61BA" w:rsidRPr="000A61BA" w:rsidRDefault="000A61BA" w:rsidP="000A61BA">
      <w:pPr>
        <w:pStyle w:val="1"/>
        <w:numPr>
          <w:ilvl w:val="1"/>
          <w:numId w:val="10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>Письмо Министерства образования и науки РФ от 04.03.2010 № 03-413 «О методических рекомендациях по реализации элективных курсов»</w:t>
      </w:r>
    </w:p>
    <w:p w:rsidR="000A61BA" w:rsidRPr="000A61BA" w:rsidRDefault="000A61BA" w:rsidP="000A61BA">
      <w:pPr>
        <w:pStyle w:val="1"/>
        <w:numPr>
          <w:ilvl w:val="1"/>
          <w:numId w:val="10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>Рекомендации Министерства образования и науки РФ от 24.11.2011 № МД-1552/03 «Об оснащении общеобразовательных учреждений учебным и учебно-лабораторным оборудованием».</w:t>
      </w:r>
    </w:p>
    <w:p w:rsidR="000A61BA" w:rsidRDefault="000A61BA" w:rsidP="000A61BA">
      <w:pPr>
        <w:pStyle w:val="1"/>
        <w:numPr>
          <w:ilvl w:val="1"/>
          <w:numId w:val="10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>Письмо Министерства образования и науки РФ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0A61BA" w:rsidRPr="000A61BA" w:rsidRDefault="002C655B" w:rsidP="000A61BA">
      <w:pPr>
        <w:pStyle w:val="1"/>
        <w:numPr>
          <w:ilvl w:val="1"/>
          <w:numId w:val="10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hyperlink r:id="rId5" w:tgtFrame="_blank" w:history="1">
        <w:r w:rsidR="000A61BA" w:rsidRPr="000A61BA">
          <w:rPr>
            <w:rStyle w:val="search-result-title"/>
            <w:rFonts w:ascii="Times New Roman" w:hAnsi="Times New Roman"/>
            <w:sz w:val="28"/>
            <w:szCs w:val="28"/>
          </w:rPr>
          <w:t xml:space="preserve">Концепция развития географического образования </w:t>
        </w:r>
      </w:hyperlink>
      <w:r w:rsidR="000A61BA" w:rsidRPr="000A61BA">
        <w:rPr>
          <w:rFonts w:ascii="Times New Roman" w:hAnsi="Times New Roman"/>
          <w:sz w:val="28"/>
          <w:szCs w:val="28"/>
        </w:rPr>
        <w:t xml:space="preserve"> в Российской Федерации (утверждена решением Коллегии Министерства просвещения и науки Р</w:t>
      </w:r>
      <w:r w:rsidR="000A61BA">
        <w:rPr>
          <w:rFonts w:ascii="Times New Roman" w:hAnsi="Times New Roman"/>
          <w:sz w:val="28"/>
          <w:szCs w:val="28"/>
        </w:rPr>
        <w:t xml:space="preserve">оссийской </w:t>
      </w:r>
      <w:r w:rsidR="000A61BA" w:rsidRPr="000A61BA">
        <w:rPr>
          <w:rFonts w:ascii="Times New Roman" w:hAnsi="Times New Roman"/>
          <w:sz w:val="28"/>
          <w:szCs w:val="28"/>
        </w:rPr>
        <w:t>Ф</w:t>
      </w:r>
      <w:r w:rsidR="000A61BA">
        <w:rPr>
          <w:rFonts w:ascii="Times New Roman" w:hAnsi="Times New Roman"/>
          <w:sz w:val="28"/>
          <w:szCs w:val="28"/>
        </w:rPr>
        <w:t>едерации</w:t>
      </w:r>
      <w:r w:rsidR="000A61BA" w:rsidRPr="000A61BA">
        <w:rPr>
          <w:rFonts w:ascii="Times New Roman" w:hAnsi="Times New Roman"/>
          <w:sz w:val="28"/>
          <w:szCs w:val="28"/>
        </w:rPr>
        <w:t xml:space="preserve"> от 24.12.2018 года)</w:t>
      </w:r>
    </w:p>
    <w:p w:rsidR="000A61BA" w:rsidRPr="000A61BA" w:rsidRDefault="000A61BA" w:rsidP="000A61BA">
      <w:pPr>
        <w:pStyle w:val="1"/>
        <w:tabs>
          <w:tab w:val="left" w:pos="9781"/>
        </w:tabs>
        <w:spacing w:after="0" w:line="240" w:lineRule="auto"/>
        <w:ind w:left="1080" w:right="769"/>
        <w:jc w:val="both"/>
        <w:rPr>
          <w:rFonts w:ascii="Times New Roman" w:hAnsi="Times New Roman"/>
          <w:sz w:val="28"/>
          <w:szCs w:val="28"/>
        </w:rPr>
      </w:pPr>
    </w:p>
    <w:p w:rsidR="000A61BA" w:rsidRPr="000A61BA" w:rsidRDefault="000A61BA" w:rsidP="000A61BA">
      <w:pPr>
        <w:pStyle w:val="1"/>
        <w:tabs>
          <w:tab w:val="left" w:pos="9781"/>
        </w:tabs>
        <w:spacing w:after="0" w:line="240" w:lineRule="auto"/>
        <w:ind w:right="769"/>
        <w:jc w:val="center"/>
        <w:rPr>
          <w:rFonts w:ascii="Times New Roman" w:hAnsi="Times New Roman"/>
          <w:b/>
          <w:sz w:val="28"/>
          <w:szCs w:val="28"/>
        </w:rPr>
      </w:pPr>
      <w:r w:rsidRPr="000A61BA">
        <w:rPr>
          <w:rFonts w:ascii="Times New Roman" w:hAnsi="Times New Roman"/>
          <w:b/>
          <w:sz w:val="28"/>
          <w:szCs w:val="28"/>
        </w:rPr>
        <w:t>Региональные документы</w:t>
      </w:r>
    </w:p>
    <w:p w:rsidR="000A61BA" w:rsidRPr="000A61BA" w:rsidRDefault="000A61BA" w:rsidP="000A61BA">
      <w:pPr>
        <w:pStyle w:val="1"/>
        <w:tabs>
          <w:tab w:val="left" w:pos="9781"/>
        </w:tabs>
        <w:spacing w:after="0" w:line="240" w:lineRule="auto"/>
        <w:ind w:left="360" w:right="769"/>
        <w:jc w:val="both"/>
        <w:rPr>
          <w:rFonts w:ascii="Times New Roman" w:hAnsi="Times New Roman"/>
          <w:sz w:val="28"/>
          <w:szCs w:val="28"/>
        </w:rPr>
      </w:pPr>
    </w:p>
    <w:p w:rsidR="000A61BA" w:rsidRPr="000A61BA" w:rsidRDefault="000A61BA" w:rsidP="000A61BA">
      <w:pPr>
        <w:pStyle w:val="a5"/>
        <w:numPr>
          <w:ilvl w:val="1"/>
          <w:numId w:val="10"/>
        </w:numPr>
        <w:tabs>
          <w:tab w:val="left" w:pos="1134"/>
          <w:tab w:val="left" w:pos="9781"/>
        </w:tabs>
        <w:suppressAutoHyphens w:val="0"/>
        <w:ind w:right="769"/>
        <w:contextualSpacing/>
        <w:jc w:val="both"/>
        <w:rPr>
          <w:sz w:val="28"/>
          <w:szCs w:val="28"/>
        </w:rPr>
      </w:pPr>
      <w:r w:rsidRPr="000A61BA">
        <w:rPr>
          <w:sz w:val="28"/>
          <w:szCs w:val="28"/>
        </w:rPr>
        <w:t>Закон Республики Крым от 06.07.2015 №131-ЗРК/2015 «Об образовании в Республике Крым».</w:t>
      </w:r>
    </w:p>
    <w:p w:rsidR="000A61BA" w:rsidRPr="000A61BA" w:rsidRDefault="000A61BA" w:rsidP="000A61BA">
      <w:pPr>
        <w:pStyle w:val="a5"/>
        <w:numPr>
          <w:ilvl w:val="1"/>
          <w:numId w:val="10"/>
        </w:numPr>
        <w:tabs>
          <w:tab w:val="left" w:pos="1134"/>
          <w:tab w:val="left" w:pos="9781"/>
        </w:tabs>
        <w:suppressAutoHyphens w:val="0"/>
        <w:ind w:right="769"/>
        <w:contextualSpacing/>
        <w:jc w:val="both"/>
        <w:rPr>
          <w:sz w:val="28"/>
          <w:szCs w:val="28"/>
        </w:rPr>
      </w:pPr>
      <w:r w:rsidRPr="000A61BA">
        <w:rPr>
          <w:sz w:val="28"/>
          <w:szCs w:val="28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0A61BA" w:rsidRPr="006F4292" w:rsidRDefault="000A61BA" w:rsidP="000A61BA">
      <w:pPr>
        <w:pStyle w:val="a5"/>
        <w:numPr>
          <w:ilvl w:val="1"/>
          <w:numId w:val="10"/>
        </w:numPr>
        <w:tabs>
          <w:tab w:val="left" w:pos="1134"/>
          <w:tab w:val="left" w:pos="9781"/>
        </w:tabs>
        <w:suppressAutoHyphens w:val="0"/>
        <w:ind w:right="769"/>
        <w:contextualSpacing/>
        <w:jc w:val="both"/>
        <w:rPr>
          <w:color w:val="000000" w:themeColor="text1"/>
          <w:sz w:val="28"/>
          <w:szCs w:val="28"/>
        </w:rPr>
      </w:pPr>
      <w:r w:rsidRPr="006F4292">
        <w:rPr>
          <w:color w:val="000000" w:themeColor="text1"/>
          <w:sz w:val="28"/>
          <w:szCs w:val="28"/>
        </w:rPr>
        <w:t xml:space="preserve">Письмо Министерства образования, науки </w:t>
      </w:r>
      <w:r w:rsidR="006F4292" w:rsidRPr="006F4292">
        <w:rPr>
          <w:color w:val="000000" w:themeColor="text1"/>
          <w:sz w:val="28"/>
          <w:szCs w:val="28"/>
        </w:rPr>
        <w:t>и молодежи Республики Крым от 02.</w:t>
      </w:r>
      <w:r w:rsidRPr="006F4292">
        <w:rPr>
          <w:color w:val="000000" w:themeColor="text1"/>
          <w:sz w:val="28"/>
          <w:szCs w:val="28"/>
        </w:rPr>
        <w:t>0</w:t>
      </w:r>
      <w:r w:rsidR="006F4292" w:rsidRPr="006F4292">
        <w:rPr>
          <w:color w:val="000000" w:themeColor="text1"/>
          <w:sz w:val="28"/>
          <w:szCs w:val="28"/>
        </w:rPr>
        <w:t>7.2019 №  01-14/1817</w:t>
      </w:r>
      <w:r w:rsidRPr="006F4292">
        <w:rPr>
          <w:color w:val="000000" w:themeColor="text1"/>
          <w:sz w:val="28"/>
          <w:szCs w:val="28"/>
        </w:rPr>
        <w:t xml:space="preserve"> «Об учебных планах общеобразовательных орг</w:t>
      </w:r>
      <w:r w:rsidR="006F4292" w:rsidRPr="006F4292">
        <w:rPr>
          <w:color w:val="000000" w:themeColor="text1"/>
          <w:sz w:val="28"/>
          <w:szCs w:val="28"/>
        </w:rPr>
        <w:t>анизаций Республики Крым на 2019</w:t>
      </w:r>
      <w:r w:rsidRPr="006F4292">
        <w:rPr>
          <w:color w:val="000000" w:themeColor="text1"/>
          <w:sz w:val="28"/>
          <w:szCs w:val="28"/>
        </w:rPr>
        <w:t>/20</w:t>
      </w:r>
      <w:r w:rsidR="006F4292" w:rsidRPr="006F4292">
        <w:rPr>
          <w:color w:val="000000" w:themeColor="text1"/>
          <w:sz w:val="28"/>
          <w:szCs w:val="28"/>
        </w:rPr>
        <w:t>20</w:t>
      </w:r>
      <w:r w:rsidRPr="006F4292">
        <w:rPr>
          <w:color w:val="000000" w:themeColor="text1"/>
          <w:sz w:val="28"/>
          <w:szCs w:val="28"/>
        </w:rPr>
        <w:t xml:space="preserve"> учебный год» </w:t>
      </w:r>
    </w:p>
    <w:p w:rsidR="000A61BA" w:rsidRPr="000A61BA" w:rsidRDefault="000A61BA" w:rsidP="000A61BA">
      <w:pPr>
        <w:pStyle w:val="a5"/>
        <w:numPr>
          <w:ilvl w:val="1"/>
          <w:numId w:val="10"/>
        </w:numPr>
        <w:tabs>
          <w:tab w:val="left" w:pos="1134"/>
          <w:tab w:val="left" w:pos="9781"/>
        </w:tabs>
        <w:suppressAutoHyphens w:val="0"/>
        <w:ind w:right="769"/>
        <w:contextualSpacing/>
        <w:jc w:val="both"/>
        <w:rPr>
          <w:sz w:val="28"/>
          <w:szCs w:val="28"/>
        </w:rPr>
      </w:pPr>
      <w:r w:rsidRPr="000A61BA">
        <w:rPr>
          <w:sz w:val="28"/>
          <w:szCs w:val="28"/>
        </w:rPr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2D3326" w:rsidRDefault="000A61BA" w:rsidP="000A61BA">
      <w:pPr>
        <w:pStyle w:val="a5"/>
        <w:numPr>
          <w:ilvl w:val="1"/>
          <w:numId w:val="10"/>
        </w:numPr>
        <w:tabs>
          <w:tab w:val="left" w:pos="1134"/>
          <w:tab w:val="left" w:pos="9781"/>
        </w:tabs>
        <w:suppressAutoHyphens w:val="0"/>
        <w:ind w:right="769"/>
        <w:contextualSpacing/>
        <w:jc w:val="both"/>
        <w:rPr>
          <w:sz w:val="28"/>
          <w:szCs w:val="28"/>
        </w:rPr>
      </w:pPr>
      <w:r w:rsidRPr="000A61BA">
        <w:rPr>
          <w:sz w:val="28"/>
          <w:szCs w:val="28"/>
        </w:rPr>
        <w:t xml:space="preserve">Приказ Министерства образования, науки и молодежи Республики Крым от 07.06.2017 №1481 «Об утверждении Инструкции по ведению деловой документации и образцов примерных локальных актов, используемых в </w:t>
      </w:r>
      <w:r w:rsidRPr="000A61BA">
        <w:rPr>
          <w:sz w:val="28"/>
          <w:szCs w:val="28"/>
        </w:rPr>
        <w:lastRenderedPageBreak/>
        <w:t xml:space="preserve">общеобразовательных организациях Республики Крым» (в ред. приказа  от 16.11.2017 № 2909) </w:t>
      </w:r>
    </w:p>
    <w:p w:rsidR="000A61BA" w:rsidRPr="000A61BA" w:rsidRDefault="000A61BA" w:rsidP="000A61BA">
      <w:pPr>
        <w:pStyle w:val="a5"/>
        <w:tabs>
          <w:tab w:val="left" w:pos="1134"/>
          <w:tab w:val="left" w:pos="9781"/>
        </w:tabs>
        <w:suppressAutoHyphens w:val="0"/>
        <w:ind w:left="1080" w:right="769"/>
        <w:contextualSpacing/>
        <w:jc w:val="both"/>
        <w:rPr>
          <w:sz w:val="28"/>
          <w:szCs w:val="28"/>
        </w:rPr>
      </w:pPr>
    </w:p>
    <w:p w:rsidR="002D3326" w:rsidRPr="002D3326" w:rsidRDefault="002D3326" w:rsidP="002D3326">
      <w:pPr>
        <w:pStyle w:val="Style15"/>
        <w:widowControl/>
        <w:spacing w:before="14" w:line="276" w:lineRule="auto"/>
        <w:ind w:left="-567" w:firstLine="567"/>
        <w:jc w:val="center"/>
        <w:rPr>
          <w:rStyle w:val="FontStyle62"/>
          <w:sz w:val="28"/>
          <w:szCs w:val="28"/>
          <w:lang w:val="ru-RU" w:eastAsia="ru-RU"/>
        </w:rPr>
      </w:pPr>
      <w:proofErr w:type="spellStart"/>
      <w:r w:rsidRPr="002D3326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proofErr w:type="spellEnd"/>
      <w:r w:rsidRPr="002D33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b/>
          <w:bCs/>
          <w:sz w:val="28"/>
          <w:szCs w:val="28"/>
        </w:rPr>
        <w:t>учебного</w:t>
      </w:r>
      <w:proofErr w:type="spellEnd"/>
      <w:r w:rsidRPr="002D3326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«</w:t>
      </w:r>
      <w:proofErr w:type="spellStart"/>
      <w:r w:rsidRPr="002D3326"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  <w:proofErr w:type="spellEnd"/>
      <w:r w:rsidRPr="002D3326">
        <w:rPr>
          <w:rFonts w:ascii="Times New Roman" w:hAnsi="Times New Roman" w:cs="Times New Roman"/>
          <w:b/>
          <w:bCs/>
          <w:sz w:val="28"/>
          <w:szCs w:val="28"/>
        </w:rPr>
        <w:t xml:space="preserve">» в </w:t>
      </w:r>
      <w:proofErr w:type="spellStart"/>
      <w:r w:rsidRPr="002D3326">
        <w:rPr>
          <w:rFonts w:ascii="Times New Roman" w:hAnsi="Times New Roman" w:cs="Times New Roman"/>
          <w:b/>
          <w:bCs/>
          <w:sz w:val="28"/>
          <w:szCs w:val="28"/>
        </w:rPr>
        <w:t>учебных</w:t>
      </w:r>
      <w:proofErr w:type="spellEnd"/>
      <w:r w:rsidRPr="002D3326">
        <w:rPr>
          <w:rFonts w:ascii="Times New Roman" w:hAnsi="Times New Roman" w:cs="Times New Roman"/>
          <w:b/>
          <w:bCs/>
          <w:sz w:val="28"/>
          <w:szCs w:val="28"/>
        </w:rPr>
        <w:t xml:space="preserve"> планах при </w:t>
      </w:r>
      <w:proofErr w:type="spellStart"/>
      <w:r w:rsidRPr="002D3326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proofErr w:type="spellEnd"/>
      <w:r w:rsidRPr="002D3326">
        <w:rPr>
          <w:rFonts w:ascii="Times New Roman" w:hAnsi="Times New Roman" w:cs="Times New Roman"/>
          <w:b/>
          <w:bCs/>
          <w:sz w:val="28"/>
          <w:szCs w:val="28"/>
        </w:rPr>
        <w:t xml:space="preserve"> ФГОС ООО и ФК </w:t>
      </w:r>
      <w:proofErr w:type="spellStart"/>
      <w:r w:rsidRPr="002D3326">
        <w:rPr>
          <w:rFonts w:ascii="Times New Roman" w:hAnsi="Times New Roman" w:cs="Times New Roman"/>
          <w:b/>
          <w:bCs/>
          <w:sz w:val="28"/>
          <w:szCs w:val="28"/>
        </w:rPr>
        <w:t>ГОС</w:t>
      </w:r>
      <w:proofErr w:type="spellEnd"/>
    </w:p>
    <w:p w:rsidR="002D3326" w:rsidRPr="002D3326" w:rsidRDefault="007F64B6" w:rsidP="002D3326">
      <w:pPr>
        <w:pStyle w:val="Default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rStyle w:val="FontStyle62"/>
          <w:sz w:val="28"/>
          <w:szCs w:val="28"/>
        </w:rPr>
        <w:t>В 20</w:t>
      </w:r>
      <w:r w:rsidR="006F4292">
        <w:rPr>
          <w:rStyle w:val="FontStyle62"/>
          <w:sz w:val="28"/>
          <w:szCs w:val="28"/>
        </w:rPr>
        <w:t>1</w:t>
      </w:r>
      <w:r>
        <w:rPr>
          <w:rStyle w:val="FontStyle62"/>
          <w:sz w:val="28"/>
          <w:szCs w:val="28"/>
        </w:rPr>
        <w:t>9-2020 учебном году на</w:t>
      </w:r>
      <w:r w:rsidR="002D3326" w:rsidRPr="002D3326">
        <w:rPr>
          <w:rStyle w:val="FontStyle62"/>
          <w:sz w:val="28"/>
          <w:szCs w:val="28"/>
        </w:rPr>
        <w:t xml:space="preserve"> изучение учебного предмета «География» на этапе основного общего образования отводится следующее количество часов при пятидневной и шестидневной учебных неделях: 8/8</w:t>
      </w:r>
      <w:r w:rsidR="002D3326">
        <w:rPr>
          <w:rStyle w:val="FontStyle62"/>
          <w:sz w:val="28"/>
          <w:szCs w:val="28"/>
        </w:rPr>
        <w:t xml:space="preserve"> </w:t>
      </w:r>
      <w:r w:rsidR="002D3326" w:rsidRPr="002D3326">
        <w:rPr>
          <w:sz w:val="28"/>
          <w:szCs w:val="28"/>
        </w:rPr>
        <w:t xml:space="preserve">отводится 280 часов (5-6 кл. — 1час в неделю, 7-9 </w:t>
      </w:r>
      <w:proofErr w:type="spellStart"/>
      <w:r w:rsidR="002D3326" w:rsidRPr="002D3326">
        <w:rPr>
          <w:sz w:val="28"/>
          <w:szCs w:val="28"/>
        </w:rPr>
        <w:t>кл</w:t>
      </w:r>
      <w:proofErr w:type="spellEnd"/>
      <w:r w:rsidR="002D3326" w:rsidRPr="002D3326">
        <w:rPr>
          <w:sz w:val="28"/>
          <w:szCs w:val="28"/>
        </w:rPr>
        <w:t>. — 2 часа в неделю). Учебное время, отведенное на изу</w:t>
      </w:r>
      <w:r w:rsidR="002D3326">
        <w:rPr>
          <w:sz w:val="28"/>
          <w:szCs w:val="28"/>
        </w:rPr>
        <w:t>чение предмета на базовом уровне на этапе среднего общего образования</w:t>
      </w:r>
      <w:r w:rsidR="002D3326" w:rsidRPr="002D3326">
        <w:rPr>
          <w:sz w:val="28"/>
          <w:szCs w:val="28"/>
        </w:rPr>
        <w:t xml:space="preserve">, составляет 70 часов в год. География может изучаться по двум вариантам: по 1 часу в неделю в 10 и 11 классе или 2 часа в неделю только в 10 классе. Если география выбирается для изучения на профильном уровне, то учебное время составляет 210 часов за два года. </w:t>
      </w:r>
    </w:p>
    <w:p w:rsidR="002D3326" w:rsidRPr="0070439B" w:rsidRDefault="002D3326" w:rsidP="002D3326">
      <w:pPr>
        <w:pStyle w:val="Style15"/>
        <w:widowControl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70439B">
        <w:rPr>
          <w:rFonts w:ascii="Times New Roman" w:hAnsi="Times New Roman" w:cs="Times New Roman"/>
          <w:sz w:val="28"/>
          <w:szCs w:val="28"/>
          <w:lang w:val="ru-RU"/>
        </w:rPr>
        <w:t>С учетом общих требований ФГОС основного общего образования география синтезирует элементы общественно-научного и естественнонаучного знания, поэтому содержание учебного предмета «География» насыщено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</w:t>
      </w:r>
    </w:p>
    <w:p w:rsidR="002D3326" w:rsidRPr="0070439B" w:rsidRDefault="007F64B6" w:rsidP="002D3326">
      <w:pPr>
        <w:pStyle w:val="Style15"/>
        <w:widowControl/>
        <w:spacing w:before="14" w:line="276" w:lineRule="auto"/>
        <w:ind w:left="-567" w:firstLine="567"/>
        <w:rPr>
          <w:rStyle w:val="FontStyle62"/>
          <w:sz w:val="28"/>
          <w:szCs w:val="28"/>
          <w:lang w:val="ru-RU" w:eastAsia="ru-RU"/>
        </w:rPr>
      </w:pPr>
      <w:r w:rsidRPr="0070439B">
        <w:rPr>
          <w:rStyle w:val="FontStyle62"/>
          <w:sz w:val="28"/>
          <w:szCs w:val="28"/>
          <w:lang w:val="ru-RU" w:eastAsia="ru-RU"/>
        </w:rPr>
        <w:t>Рабочие</w:t>
      </w:r>
      <w:r w:rsidR="002D3326" w:rsidRPr="0070439B">
        <w:rPr>
          <w:rStyle w:val="FontStyle62"/>
          <w:sz w:val="28"/>
          <w:szCs w:val="28"/>
          <w:lang w:val="ru-RU" w:eastAsia="ru-RU"/>
        </w:rPr>
        <w:t xml:space="preserve"> программ</w:t>
      </w:r>
      <w:r w:rsidRPr="0070439B">
        <w:rPr>
          <w:rStyle w:val="FontStyle62"/>
          <w:sz w:val="28"/>
          <w:szCs w:val="28"/>
          <w:lang w:val="ru-RU" w:eastAsia="ru-RU"/>
        </w:rPr>
        <w:t>ы по географии разрабатываю</w:t>
      </w:r>
      <w:r w:rsidR="002D3326" w:rsidRPr="0070439B">
        <w:rPr>
          <w:rStyle w:val="FontStyle62"/>
          <w:sz w:val="28"/>
          <w:szCs w:val="28"/>
          <w:lang w:val="ru-RU" w:eastAsia="ru-RU"/>
        </w:rPr>
        <w:t xml:space="preserve">тся </w:t>
      </w:r>
      <w:r w:rsidR="006F4292" w:rsidRPr="0070439B">
        <w:rPr>
          <w:rStyle w:val="FontStyle62"/>
          <w:sz w:val="28"/>
          <w:szCs w:val="28"/>
          <w:lang w:val="ru-RU" w:eastAsia="ru-RU"/>
        </w:rPr>
        <w:t>в соответствии</w:t>
      </w:r>
      <w:r w:rsidR="002D3326" w:rsidRPr="0070439B">
        <w:rPr>
          <w:rStyle w:val="FontStyle62"/>
          <w:sz w:val="28"/>
          <w:szCs w:val="28"/>
          <w:lang w:val="ru-RU" w:eastAsia="ru-RU"/>
        </w:rPr>
        <w:t xml:space="preserve"> </w:t>
      </w:r>
      <w:r w:rsidR="006F4292" w:rsidRPr="0070439B">
        <w:rPr>
          <w:rStyle w:val="FontStyle62"/>
          <w:sz w:val="28"/>
          <w:szCs w:val="28"/>
          <w:lang w:val="ru-RU" w:eastAsia="ru-RU"/>
        </w:rPr>
        <w:t xml:space="preserve">с </w:t>
      </w:r>
      <w:r w:rsidR="002D3326" w:rsidRPr="0070439B">
        <w:rPr>
          <w:rStyle w:val="FontStyle62"/>
          <w:sz w:val="28"/>
          <w:szCs w:val="28"/>
          <w:lang w:val="ru-RU" w:eastAsia="ru-RU"/>
        </w:rPr>
        <w:t>Примерной основной образовательной программы основного общего образования (</w:t>
      </w:r>
      <w:hyperlink r:id="rId6" w:history="1">
        <w:r w:rsidR="002D3326" w:rsidRPr="0070439B">
          <w:rPr>
            <w:rStyle w:val="FontStyle62"/>
            <w:sz w:val="28"/>
            <w:szCs w:val="28"/>
            <w:u w:val="single"/>
            <w:lang w:val="ru-RU" w:eastAsia="ru-RU"/>
          </w:rPr>
          <w:t>http://fgosreestr.ru/reestr</w:t>
        </w:r>
      </w:hyperlink>
      <w:r w:rsidRPr="0070439B">
        <w:rPr>
          <w:rStyle w:val="FontStyle62"/>
          <w:sz w:val="28"/>
          <w:szCs w:val="28"/>
          <w:lang w:val="ru-RU" w:eastAsia="ru-RU"/>
        </w:rPr>
        <w:t xml:space="preserve">), </w:t>
      </w:r>
      <w:r w:rsidR="006F4292" w:rsidRPr="0070439B">
        <w:rPr>
          <w:rStyle w:val="FontStyle62"/>
          <w:sz w:val="28"/>
          <w:szCs w:val="28"/>
          <w:lang w:val="ru-RU" w:eastAsia="ru-RU"/>
        </w:rPr>
        <w:t>с учетом</w:t>
      </w:r>
      <w:r w:rsidR="002D3326" w:rsidRPr="0070439B">
        <w:rPr>
          <w:rStyle w:val="FontStyle62"/>
          <w:sz w:val="28"/>
          <w:szCs w:val="28"/>
          <w:lang w:val="ru-RU" w:eastAsia="ru-RU"/>
        </w:rPr>
        <w:t xml:space="preserve"> авторских программ к </w:t>
      </w:r>
      <w:proofErr w:type="gramStart"/>
      <w:r w:rsidR="002D3326" w:rsidRPr="0070439B">
        <w:rPr>
          <w:rStyle w:val="FontStyle62"/>
          <w:sz w:val="28"/>
          <w:szCs w:val="28"/>
          <w:lang w:val="ru-RU" w:eastAsia="ru-RU"/>
        </w:rPr>
        <w:t>выбранному</w:t>
      </w:r>
      <w:proofErr w:type="gramEnd"/>
      <w:r w:rsidR="002D3326" w:rsidRPr="0070439B">
        <w:rPr>
          <w:rStyle w:val="FontStyle62"/>
          <w:sz w:val="28"/>
          <w:szCs w:val="28"/>
          <w:lang w:val="ru-RU" w:eastAsia="ru-RU"/>
        </w:rPr>
        <w:t xml:space="preserve"> УМК.</w:t>
      </w:r>
    </w:p>
    <w:p w:rsidR="002D3326" w:rsidRPr="0070439B" w:rsidRDefault="002D3326" w:rsidP="002D3326">
      <w:pPr>
        <w:pStyle w:val="Style15"/>
        <w:widowControl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D3326" w:rsidRPr="0070439B" w:rsidRDefault="002D3326" w:rsidP="002D3326">
      <w:pPr>
        <w:pStyle w:val="Default"/>
        <w:spacing w:line="276" w:lineRule="auto"/>
        <w:ind w:left="-567" w:firstLine="567"/>
        <w:jc w:val="center"/>
        <w:rPr>
          <w:sz w:val="28"/>
          <w:szCs w:val="28"/>
        </w:rPr>
      </w:pPr>
      <w:r w:rsidRPr="0070439B">
        <w:rPr>
          <w:b/>
          <w:bCs/>
          <w:sz w:val="28"/>
          <w:szCs w:val="28"/>
        </w:rPr>
        <w:t>Учебно-методическое обеспечение преподавания географии</w:t>
      </w:r>
    </w:p>
    <w:p w:rsidR="002D3326" w:rsidRPr="0070439B" w:rsidRDefault="002D3326" w:rsidP="002D3326">
      <w:pPr>
        <w:pStyle w:val="Style15"/>
        <w:widowControl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70439B">
        <w:rPr>
          <w:rFonts w:ascii="Times New Roman" w:hAnsi="Times New Roman" w:cs="Times New Roman"/>
          <w:sz w:val="28"/>
          <w:szCs w:val="28"/>
          <w:lang w:val="ru-RU"/>
        </w:rPr>
        <w:t xml:space="preserve">Обращаем Ваше внимание на то, что содержание комплектов карт, которые используются при реализации рабочих программ учебного предмета «География», должно соответствовать актуальному административно-территориальному устройству и содержать правильные наименования субъектов Российской Федерации. Наряду с картами на бумажной основе возможно использование электронных учебных пособий, в том числе учебно-наглядных, функциональные возможности которых удовлетворяют требованиям к условиям реализации основных общеобразовательных программ. </w:t>
      </w:r>
    </w:p>
    <w:p w:rsidR="000A61BA" w:rsidRPr="000A61BA" w:rsidRDefault="000A61BA" w:rsidP="002D3326">
      <w:pPr>
        <w:pStyle w:val="Style15"/>
        <w:widowControl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D3326" w:rsidRDefault="002D3326" w:rsidP="002D3326">
      <w:pPr>
        <w:pStyle w:val="Default"/>
        <w:ind w:left="-567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Рекомендации об организации текущего контроля успеваемости и промежуточной аттестации учащихся</w:t>
      </w:r>
    </w:p>
    <w:p w:rsidR="002D3326" w:rsidRPr="002D3326" w:rsidRDefault="002D3326" w:rsidP="002D3326">
      <w:pPr>
        <w:pStyle w:val="Default"/>
        <w:spacing w:line="276" w:lineRule="auto"/>
        <w:ind w:left="-567" w:firstLine="567"/>
        <w:jc w:val="both"/>
        <w:rPr>
          <w:color w:val="auto"/>
          <w:sz w:val="28"/>
          <w:szCs w:val="28"/>
        </w:rPr>
      </w:pPr>
      <w:r w:rsidRPr="002D3326">
        <w:rPr>
          <w:sz w:val="28"/>
          <w:szCs w:val="28"/>
        </w:rPr>
        <w:t>Текущий контроль успеваемости учащихся рассматривается как регулярная оценка учителем уровня достижения учащимися планируемых результатов освоения основной образовательной программы (далее - ООП) основного общего и среднего общего образования. В соответствии с ФГОС система</w:t>
      </w:r>
      <w:r>
        <w:rPr>
          <w:sz w:val="28"/>
          <w:szCs w:val="28"/>
        </w:rPr>
        <w:t xml:space="preserve"> </w:t>
      </w:r>
      <w:r w:rsidRPr="002D3326">
        <w:rPr>
          <w:color w:val="auto"/>
          <w:sz w:val="28"/>
          <w:szCs w:val="28"/>
        </w:rPr>
        <w:t xml:space="preserve">оценки </w:t>
      </w:r>
      <w:r w:rsidRPr="002D3326">
        <w:rPr>
          <w:color w:val="auto"/>
          <w:sz w:val="28"/>
          <w:szCs w:val="28"/>
        </w:rPr>
        <w:lastRenderedPageBreak/>
        <w:t xml:space="preserve">достижения планируемых результатов учащихся педагогом должна «предусматривать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наблюдения, тесты и иное)». Выбор методов и форм оценки осуществляется с учетом специфики географии и фиксируется в рабочих программах. Перечень оценочных процедур должен быть оптимальным и достаточным для определения уровня достижения учащимися предметных и </w:t>
      </w:r>
      <w:proofErr w:type="spellStart"/>
      <w:r w:rsidRPr="002D3326">
        <w:rPr>
          <w:color w:val="auto"/>
          <w:sz w:val="28"/>
          <w:szCs w:val="28"/>
        </w:rPr>
        <w:t>метапредметных</w:t>
      </w:r>
      <w:proofErr w:type="spellEnd"/>
      <w:r w:rsidRPr="002D3326">
        <w:rPr>
          <w:color w:val="auto"/>
          <w:sz w:val="28"/>
          <w:szCs w:val="28"/>
        </w:rPr>
        <w:t xml:space="preserve"> планируемых результатов. </w:t>
      </w:r>
    </w:p>
    <w:p w:rsidR="002D3326" w:rsidRPr="002D3326" w:rsidRDefault="002D3326" w:rsidP="002D3326">
      <w:pPr>
        <w:pStyle w:val="Default"/>
        <w:spacing w:line="276" w:lineRule="auto"/>
        <w:ind w:left="-567" w:firstLine="567"/>
        <w:jc w:val="both"/>
        <w:rPr>
          <w:color w:val="auto"/>
          <w:sz w:val="28"/>
          <w:szCs w:val="28"/>
        </w:rPr>
      </w:pPr>
      <w:r w:rsidRPr="002D3326">
        <w:rPr>
          <w:color w:val="auto"/>
          <w:sz w:val="28"/>
          <w:szCs w:val="28"/>
        </w:rPr>
        <w:t xml:space="preserve">Проверка и оценка знаний и умений проходит в ходе текущих занятий в устной или письменной форме с обязательным использованием картографического материала. Проверочные и практические письменные работы целесообразно проводить после изучения отдельных разделов и тем программы, а также в конце каждой четверти и учебного года. Может использоваться зачетная форма проверки знаний в виде различных видов работ (экспресс - опросы, географические диктанты, самостоятельные, комплексные проверочные, дифференцированные контрольные и практические работы, решение ситуационных задач и др.). Письменные работы проводятся по значимым вопросам темы или разделам предмета «География». </w:t>
      </w:r>
    </w:p>
    <w:p w:rsidR="002D3326" w:rsidRPr="002D3326" w:rsidRDefault="002D3326" w:rsidP="002D3326">
      <w:pPr>
        <w:pStyle w:val="Default"/>
        <w:spacing w:after="60" w:line="276" w:lineRule="auto"/>
        <w:ind w:left="-567" w:firstLine="567"/>
        <w:jc w:val="both"/>
        <w:rPr>
          <w:color w:val="auto"/>
          <w:sz w:val="28"/>
          <w:szCs w:val="28"/>
        </w:rPr>
      </w:pPr>
      <w:r w:rsidRPr="002D3326">
        <w:rPr>
          <w:color w:val="auto"/>
          <w:sz w:val="28"/>
          <w:szCs w:val="28"/>
        </w:rPr>
        <w:t xml:space="preserve">«Источники географической информации» (5, 7 классы); </w:t>
      </w:r>
    </w:p>
    <w:p w:rsidR="002D3326" w:rsidRPr="002D3326" w:rsidRDefault="002D3326" w:rsidP="002D3326">
      <w:pPr>
        <w:pStyle w:val="Default"/>
        <w:spacing w:after="60" w:line="276" w:lineRule="auto"/>
        <w:ind w:left="-567" w:firstLine="567"/>
        <w:jc w:val="both"/>
        <w:rPr>
          <w:color w:val="auto"/>
          <w:sz w:val="28"/>
          <w:szCs w:val="28"/>
        </w:rPr>
      </w:pPr>
      <w:r w:rsidRPr="002D3326">
        <w:rPr>
          <w:color w:val="auto"/>
          <w:sz w:val="28"/>
          <w:szCs w:val="28"/>
        </w:rPr>
        <w:t xml:space="preserve">«План и карта» (6, 8 классы) </w:t>
      </w:r>
    </w:p>
    <w:p w:rsidR="002D3326" w:rsidRPr="002D3326" w:rsidRDefault="002D3326" w:rsidP="002D3326">
      <w:pPr>
        <w:pStyle w:val="Default"/>
        <w:spacing w:after="60" w:line="276" w:lineRule="auto"/>
        <w:ind w:left="-567" w:firstLine="567"/>
        <w:jc w:val="both"/>
        <w:rPr>
          <w:color w:val="auto"/>
          <w:sz w:val="28"/>
          <w:szCs w:val="28"/>
        </w:rPr>
      </w:pPr>
      <w:r w:rsidRPr="002D3326">
        <w:rPr>
          <w:color w:val="auto"/>
          <w:sz w:val="28"/>
          <w:szCs w:val="28"/>
        </w:rPr>
        <w:t xml:space="preserve">«Особенности природы материков и океанов» (7 класс); </w:t>
      </w:r>
    </w:p>
    <w:p w:rsidR="002D3326" w:rsidRPr="002D3326" w:rsidRDefault="002D3326" w:rsidP="002D3326">
      <w:pPr>
        <w:pStyle w:val="Default"/>
        <w:spacing w:after="60" w:line="276" w:lineRule="auto"/>
        <w:ind w:left="-567" w:firstLine="567"/>
        <w:jc w:val="both"/>
        <w:rPr>
          <w:color w:val="auto"/>
          <w:sz w:val="28"/>
          <w:szCs w:val="28"/>
        </w:rPr>
      </w:pPr>
      <w:r w:rsidRPr="002D3326">
        <w:rPr>
          <w:color w:val="auto"/>
          <w:sz w:val="28"/>
          <w:szCs w:val="28"/>
        </w:rPr>
        <w:t xml:space="preserve">«Природопользование и геоэкология» (8, 10 классы); </w:t>
      </w:r>
    </w:p>
    <w:p w:rsidR="002D3326" w:rsidRPr="002D3326" w:rsidRDefault="002D3326" w:rsidP="002D3326">
      <w:pPr>
        <w:pStyle w:val="Default"/>
        <w:spacing w:after="60" w:line="276" w:lineRule="auto"/>
        <w:ind w:left="-567" w:firstLine="567"/>
        <w:jc w:val="both"/>
        <w:rPr>
          <w:color w:val="auto"/>
          <w:sz w:val="28"/>
          <w:szCs w:val="28"/>
        </w:rPr>
      </w:pPr>
      <w:r w:rsidRPr="002D3326">
        <w:rPr>
          <w:color w:val="auto"/>
          <w:sz w:val="28"/>
          <w:szCs w:val="28"/>
        </w:rPr>
        <w:t xml:space="preserve">«Отраслевой состав экономики России (мира)» (9, 10 классы); </w:t>
      </w:r>
    </w:p>
    <w:p w:rsidR="002D3326" w:rsidRDefault="002D3326" w:rsidP="002D3326">
      <w:pPr>
        <w:pStyle w:val="Default"/>
        <w:spacing w:line="276" w:lineRule="auto"/>
        <w:ind w:left="-567" w:firstLine="567"/>
        <w:jc w:val="both"/>
        <w:rPr>
          <w:color w:val="auto"/>
          <w:sz w:val="28"/>
          <w:szCs w:val="28"/>
        </w:rPr>
      </w:pPr>
      <w:r w:rsidRPr="002D3326">
        <w:rPr>
          <w:color w:val="auto"/>
          <w:sz w:val="28"/>
          <w:szCs w:val="28"/>
        </w:rPr>
        <w:t xml:space="preserve">«Особенности стран мира» (10-11 классы) </w:t>
      </w:r>
    </w:p>
    <w:p w:rsidR="00B748F2" w:rsidRPr="002D3326" w:rsidRDefault="00B748F2" w:rsidP="00B748F2">
      <w:pPr>
        <w:pStyle w:val="Default"/>
        <w:spacing w:line="276" w:lineRule="auto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Рекомендуется</w:t>
      </w:r>
      <w:r w:rsidRPr="002D3326">
        <w:rPr>
          <w:color w:val="auto"/>
          <w:sz w:val="28"/>
          <w:szCs w:val="28"/>
        </w:rPr>
        <w:t xml:space="preserve"> уделить внимание таким сложным темам содержания школьных курсов географии, как биосфера, климат, гидросфера, годовое и суточное движения Земли, население стран мира, связь жизни населения с окружающей средой, химическая промышленность. </w:t>
      </w:r>
    </w:p>
    <w:p w:rsidR="002D3326" w:rsidRPr="002D3326" w:rsidRDefault="002D3326" w:rsidP="002D3326">
      <w:pPr>
        <w:pStyle w:val="Default"/>
        <w:spacing w:line="276" w:lineRule="auto"/>
        <w:ind w:left="-567" w:firstLine="567"/>
        <w:jc w:val="both"/>
        <w:rPr>
          <w:color w:val="auto"/>
          <w:sz w:val="28"/>
          <w:szCs w:val="28"/>
        </w:rPr>
      </w:pPr>
      <w:r w:rsidRPr="002D3326">
        <w:rPr>
          <w:color w:val="auto"/>
          <w:sz w:val="28"/>
          <w:szCs w:val="28"/>
        </w:rPr>
        <w:t xml:space="preserve">В </w:t>
      </w:r>
      <w:r w:rsidR="007F64B6">
        <w:rPr>
          <w:color w:val="auto"/>
          <w:sz w:val="28"/>
          <w:szCs w:val="28"/>
        </w:rPr>
        <w:t>письменных работах рекомендуем</w:t>
      </w:r>
      <w:r w:rsidRPr="002D3326">
        <w:rPr>
          <w:color w:val="auto"/>
          <w:sz w:val="28"/>
          <w:szCs w:val="28"/>
        </w:rPr>
        <w:t xml:space="preserve"> использовать задания базового, повышенного и высокого</w:t>
      </w:r>
      <w:r w:rsidR="007F64B6">
        <w:rPr>
          <w:color w:val="auto"/>
          <w:sz w:val="28"/>
          <w:szCs w:val="28"/>
        </w:rPr>
        <w:t xml:space="preserve"> уровня сложности. Задания должны включать работу</w:t>
      </w:r>
      <w:r w:rsidRPr="002D3326">
        <w:rPr>
          <w:color w:val="auto"/>
          <w:sz w:val="28"/>
          <w:szCs w:val="28"/>
        </w:rPr>
        <w:t xml:space="preserve"> с картами атласа, причем не просто считывание информации, а самостоятельный выбор учащимися необходимых карт с целью нахождения тр</w:t>
      </w:r>
      <w:r w:rsidR="007F64B6">
        <w:rPr>
          <w:color w:val="auto"/>
          <w:sz w:val="28"/>
          <w:szCs w:val="28"/>
        </w:rPr>
        <w:t xml:space="preserve">ебующейся информации. </w:t>
      </w:r>
    </w:p>
    <w:p w:rsidR="002D3326" w:rsidRDefault="007F64B6" w:rsidP="002D3326">
      <w:pPr>
        <w:pStyle w:val="Default"/>
        <w:spacing w:line="276" w:lineRule="auto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в ОО запланирован м</w:t>
      </w:r>
      <w:r w:rsidR="002D3326" w:rsidRPr="002D3326">
        <w:rPr>
          <w:color w:val="auto"/>
          <w:sz w:val="28"/>
          <w:szCs w:val="28"/>
        </w:rPr>
        <w:t>ониторинг по географии</w:t>
      </w:r>
      <w:r w:rsidR="00B748F2">
        <w:rPr>
          <w:color w:val="auto"/>
          <w:sz w:val="28"/>
          <w:szCs w:val="28"/>
        </w:rPr>
        <w:t>, то рекомендуем проводить диагностические</w:t>
      </w:r>
      <w:r w:rsidR="002D3326" w:rsidRPr="002D3326">
        <w:rPr>
          <w:color w:val="auto"/>
          <w:sz w:val="28"/>
          <w:szCs w:val="28"/>
        </w:rPr>
        <w:t xml:space="preserve"> работы по отдельным темам. Основная цель подобных работ – оперативное получение информации о качестве усвоения определенных тем, анализ типичных ошибок и организация индивидуальной </w:t>
      </w:r>
      <w:r w:rsidR="002D3326" w:rsidRPr="002D3326">
        <w:rPr>
          <w:color w:val="auto"/>
          <w:sz w:val="28"/>
          <w:szCs w:val="28"/>
        </w:rPr>
        <w:lastRenderedPageBreak/>
        <w:t xml:space="preserve">работы с учащимися по устранению пробелов в знаниях. </w:t>
      </w:r>
      <w:r w:rsidR="00B748F2">
        <w:rPr>
          <w:color w:val="auto"/>
          <w:sz w:val="28"/>
          <w:szCs w:val="28"/>
        </w:rPr>
        <w:t>После диагностических работ рекомендуем выполнение</w:t>
      </w:r>
      <w:r w:rsidR="002D3326" w:rsidRPr="002D3326">
        <w:rPr>
          <w:color w:val="auto"/>
          <w:sz w:val="28"/>
          <w:szCs w:val="28"/>
        </w:rPr>
        <w:t xml:space="preserve"> работы над оши</w:t>
      </w:r>
      <w:r w:rsidR="00B748F2">
        <w:rPr>
          <w:color w:val="auto"/>
          <w:sz w:val="28"/>
          <w:szCs w:val="28"/>
        </w:rPr>
        <w:t>бками.</w:t>
      </w:r>
      <w:r w:rsidR="002D3326" w:rsidRPr="002D3326">
        <w:rPr>
          <w:color w:val="auto"/>
          <w:sz w:val="28"/>
          <w:szCs w:val="28"/>
        </w:rPr>
        <w:t xml:space="preserve"> </w:t>
      </w:r>
    </w:p>
    <w:p w:rsidR="002D3326" w:rsidRPr="00B748F2" w:rsidRDefault="002D3326" w:rsidP="002D3326">
      <w:pPr>
        <w:pStyle w:val="Style15"/>
        <w:widowControl/>
        <w:spacing w:line="276" w:lineRule="auto"/>
        <w:ind w:left="-567" w:firstLine="567"/>
        <w:rPr>
          <w:rStyle w:val="FontStyle62"/>
          <w:sz w:val="28"/>
          <w:szCs w:val="28"/>
          <w:lang w:val="ru-RU" w:eastAsia="ru-RU"/>
        </w:rPr>
      </w:pPr>
      <w:r w:rsidRPr="002D3326">
        <w:rPr>
          <w:rStyle w:val="FontStyle62"/>
          <w:i/>
          <w:sz w:val="28"/>
          <w:szCs w:val="28"/>
          <w:lang w:val="ru-RU" w:eastAsia="ru-RU"/>
        </w:rPr>
        <w:t>Проведение обязательных контрольных работ программой по географии не предусмотрено.</w:t>
      </w:r>
      <w:r>
        <w:rPr>
          <w:rStyle w:val="FontStyle62"/>
          <w:sz w:val="28"/>
          <w:szCs w:val="28"/>
          <w:lang w:val="ru-RU" w:eastAsia="ru-RU"/>
        </w:rPr>
        <w:t xml:space="preserve"> </w:t>
      </w:r>
      <w:r w:rsidR="00B748F2">
        <w:rPr>
          <w:rStyle w:val="FontStyle62"/>
          <w:sz w:val="28"/>
          <w:szCs w:val="28"/>
          <w:lang w:val="ru-RU" w:eastAsia="ru-RU"/>
        </w:rPr>
        <w:t>В случае</w:t>
      </w:r>
      <w:proofErr w:type="gramStart"/>
      <w:r w:rsidR="00F649C2">
        <w:rPr>
          <w:rStyle w:val="FontStyle62"/>
          <w:sz w:val="28"/>
          <w:szCs w:val="28"/>
          <w:lang w:val="ru-RU" w:eastAsia="ru-RU"/>
        </w:rPr>
        <w:t>,</w:t>
      </w:r>
      <w:proofErr w:type="gramEnd"/>
      <w:r w:rsidR="00F649C2">
        <w:rPr>
          <w:rStyle w:val="FontStyle62"/>
          <w:sz w:val="28"/>
          <w:szCs w:val="28"/>
          <w:lang w:val="ru-RU" w:eastAsia="ru-RU"/>
        </w:rPr>
        <w:t xml:space="preserve"> </w:t>
      </w:r>
      <w:r w:rsidR="00B748F2">
        <w:rPr>
          <w:rStyle w:val="FontStyle62"/>
          <w:sz w:val="28"/>
          <w:szCs w:val="28"/>
          <w:lang w:val="ru-RU" w:eastAsia="ru-RU"/>
        </w:rPr>
        <w:t xml:space="preserve">если в соответствии с локальным актом ОО запланирована </w:t>
      </w:r>
      <w:r w:rsidR="00B748F2">
        <w:rPr>
          <w:rFonts w:ascii="Times New Roman" w:hAnsi="Times New Roman" w:cs="Times New Roman"/>
          <w:sz w:val="28"/>
          <w:szCs w:val="28"/>
          <w:lang w:val="ru-RU"/>
        </w:rPr>
        <w:t>контрольная</w:t>
      </w:r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="00B748F2">
        <w:rPr>
          <w:rFonts w:ascii="Times New Roman" w:hAnsi="Times New Roman" w:cs="Times New Roman"/>
          <w:sz w:val="28"/>
          <w:szCs w:val="28"/>
          <w:lang w:val="ru-RU"/>
        </w:rPr>
        <w:t>, рекомендуем</w:t>
      </w:r>
      <w:r w:rsidR="00B748F2">
        <w:rPr>
          <w:rFonts w:ascii="Times New Roman" w:hAnsi="Times New Roman" w:cs="Times New Roman"/>
          <w:sz w:val="28"/>
          <w:szCs w:val="28"/>
        </w:rPr>
        <w:t xml:space="preserve"> </w:t>
      </w:r>
      <w:r w:rsidR="00B748F2">
        <w:rPr>
          <w:rFonts w:ascii="Times New Roman" w:hAnsi="Times New Roman" w:cs="Times New Roman"/>
          <w:sz w:val="28"/>
          <w:szCs w:val="28"/>
          <w:lang w:val="ru-RU"/>
        </w:rPr>
        <w:t>проводить ее</w:t>
      </w:r>
      <w:r w:rsidRPr="002D33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конце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изучения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курса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географии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выпускниками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основной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письменной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устной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экзаменационным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билетам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защиты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проекта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, </w:t>
      </w:r>
      <w:r w:rsidR="00B748F2">
        <w:rPr>
          <w:rFonts w:ascii="Times New Roman" w:hAnsi="Times New Roman" w:cs="Times New Roman"/>
          <w:sz w:val="28"/>
          <w:szCs w:val="28"/>
          <w:lang w:val="ru-RU"/>
        </w:rPr>
        <w:t xml:space="preserve">включать задания в формате </w:t>
      </w:r>
      <w:r w:rsidRPr="002D3326">
        <w:rPr>
          <w:rFonts w:ascii="Times New Roman" w:hAnsi="Times New Roman" w:cs="Times New Roman"/>
          <w:sz w:val="28"/>
          <w:szCs w:val="28"/>
        </w:rPr>
        <w:t>ОГЭ, ЕГЭ и т.д.</w:t>
      </w:r>
    </w:p>
    <w:p w:rsidR="002D3326" w:rsidRPr="002D3326" w:rsidRDefault="002D3326" w:rsidP="006F4292">
      <w:pPr>
        <w:pStyle w:val="Default"/>
        <w:tabs>
          <w:tab w:val="left" w:pos="1110"/>
        </w:tabs>
        <w:spacing w:line="276" w:lineRule="auto"/>
        <w:ind w:left="-567" w:firstLine="567"/>
        <w:jc w:val="both"/>
        <w:rPr>
          <w:color w:val="auto"/>
          <w:sz w:val="28"/>
          <w:szCs w:val="28"/>
        </w:rPr>
      </w:pPr>
      <w:r w:rsidRPr="002D3326">
        <w:rPr>
          <w:b/>
          <w:color w:val="auto"/>
          <w:sz w:val="28"/>
          <w:szCs w:val="28"/>
        </w:rPr>
        <w:t>Практические работы</w:t>
      </w:r>
      <w:r w:rsidRPr="002D3326">
        <w:rPr>
          <w:color w:val="auto"/>
          <w:sz w:val="28"/>
          <w:szCs w:val="28"/>
        </w:rPr>
        <w:t xml:space="preserve"> — неотъемлемая часть образовательной деятельности по географии, </w:t>
      </w:r>
      <w:r w:rsidR="00B748F2">
        <w:rPr>
          <w:color w:val="auto"/>
          <w:sz w:val="28"/>
          <w:szCs w:val="28"/>
        </w:rPr>
        <w:t>их выполнение</w:t>
      </w:r>
      <w:r w:rsidRPr="002D3326">
        <w:rPr>
          <w:color w:val="auto"/>
          <w:sz w:val="28"/>
          <w:szCs w:val="28"/>
        </w:rPr>
        <w:t xml:space="preserve"> спос</w:t>
      </w:r>
      <w:r w:rsidR="00B748F2">
        <w:rPr>
          <w:color w:val="auto"/>
          <w:sz w:val="28"/>
          <w:szCs w:val="28"/>
        </w:rPr>
        <w:t xml:space="preserve">обствует реализации </w:t>
      </w:r>
      <w:proofErr w:type="spellStart"/>
      <w:r w:rsidRPr="002D3326">
        <w:rPr>
          <w:color w:val="auto"/>
          <w:sz w:val="28"/>
          <w:szCs w:val="28"/>
        </w:rPr>
        <w:t>системно-деятельностного</w:t>
      </w:r>
      <w:proofErr w:type="spellEnd"/>
      <w:r w:rsidRPr="002D3326">
        <w:rPr>
          <w:color w:val="auto"/>
          <w:sz w:val="28"/>
          <w:szCs w:val="28"/>
        </w:rPr>
        <w:t xml:space="preserve"> подхода и непосредственно формирует необходимые географические умения. </w:t>
      </w:r>
    </w:p>
    <w:p w:rsidR="002D3326" w:rsidRPr="002D3326" w:rsidRDefault="002D3326" w:rsidP="002D3326">
      <w:pPr>
        <w:pStyle w:val="Default"/>
        <w:spacing w:line="276" w:lineRule="auto"/>
        <w:ind w:left="-567" w:firstLine="567"/>
        <w:jc w:val="both"/>
        <w:rPr>
          <w:color w:val="auto"/>
          <w:sz w:val="28"/>
          <w:szCs w:val="28"/>
        </w:rPr>
      </w:pPr>
      <w:r w:rsidRPr="002D3326">
        <w:rPr>
          <w:color w:val="auto"/>
          <w:sz w:val="28"/>
          <w:szCs w:val="28"/>
        </w:rPr>
        <w:t xml:space="preserve">Федеральный закон Российской Федерации от 29.12.2012 № 273-ФЗ «Об образовании в Российской Федерации» (ст. 3 п. 7) предоставляет учителю свободу в выборе форм, методов обучения и воспитания. Поэтому учитель, учитывая содержание учебной программы, особенности образовательной организации, класса, выстраивает систему практических работ. </w:t>
      </w:r>
      <w:r w:rsidR="009F6ABF">
        <w:rPr>
          <w:color w:val="auto"/>
          <w:sz w:val="28"/>
          <w:szCs w:val="28"/>
        </w:rPr>
        <w:t>Оценивание практических</w:t>
      </w:r>
      <w:r w:rsidRPr="002D3326">
        <w:rPr>
          <w:color w:val="auto"/>
          <w:sz w:val="28"/>
          <w:szCs w:val="28"/>
        </w:rPr>
        <w:t xml:space="preserve"> </w:t>
      </w:r>
      <w:r w:rsidR="009F6ABF">
        <w:rPr>
          <w:color w:val="auto"/>
          <w:sz w:val="28"/>
          <w:szCs w:val="28"/>
        </w:rPr>
        <w:t>работ</w:t>
      </w:r>
      <w:r w:rsidR="00B748F2">
        <w:rPr>
          <w:color w:val="auto"/>
          <w:sz w:val="28"/>
          <w:szCs w:val="28"/>
        </w:rPr>
        <w:t xml:space="preserve"> </w:t>
      </w:r>
      <w:r w:rsidR="009F6ABF">
        <w:rPr>
          <w:color w:val="auto"/>
          <w:sz w:val="28"/>
          <w:szCs w:val="28"/>
        </w:rPr>
        <w:t>может проводиться выборочно или фронтально</w:t>
      </w:r>
      <w:r w:rsidRPr="002D3326">
        <w:rPr>
          <w:color w:val="auto"/>
          <w:sz w:val="28"/>
          <w:szCs w:val="28"/>
        </w:rPr>
        <w:t xml:space="preserve">. С этой целью в календарно-тематическом планировании указывается вид практической работы — обучающий, тренировочный, итоговый. Обязательному оцениванию у всех учащихся класса подлежат итоговые практические работы, записываемые в классный журнал. </w:t>
      </w:r>
    </w:p>
    <w:p w:rsidR="002D3326" w:rsidRDefault="009F6ABF" w:rsidP="002D3326">
      <w:pPr>
        <w:pStyle w:val="Style15"/>
        <w:widowControl/>
        <w:spacing w:before="72" w:line="276" w:lineRule="auto"/>
        <w:ind w:left="-567" w:firstLine="567"/>
        <w:rPr>
          <w:rStyle w:val="FontStyle62"/>
          <w:sz w:val="28"/>
          <w:szCs w:val="28"/>
          <w:lang w:val="ru-RU" w:eastAsia="ru-RU"/>
        </w:rPr>
      </w:pPr>
      <w:r>
        <w:rPr>
          <w:rStyle w:val="FontStyle62"/>
          <w:sz w:val="28"/>
          <w:szCs w:val="28"/>
          <w:lang w:val="ru-RU" w:eastAsia="ru-RU"/>
        </w:rPr>
        <w:t>С целью формирования</w:t>
      </w:r>
      <w:r w:rsidR="002D3326" w:rsidRPr="002D3326">
        <w:rPr>
          <w:rStyle w:val="FontStyle62"/>
          <w:sz w:val="28"/>
          <w:szCs w:val="28"/>
          <w:lang w:val="ru-RU" w:eastAsia="ru-RU"/>
        </w:rPr>
        <w:t xml:space="preserve"> компете</w:t>
      </w:r>
      <w:r>
        <w:rPr>
          <w:rStyle w:val="FontStyle62"/>
          <w:sz w:val="28"/>
          <w:szCs w:val="28"/>
          <w:lang w:val="ru-RU" w:eastAsia="ru-RU"/>
        </w:rPr>
        <w:t>нций, необходимых</w:t>
      </w:r>
      <w:r w:rsidR="002D3326">
        <w:rPr>
          <w:rStyle w:val="FontStyle62"/>
          <w:sz w:val="28"/>
          <w:szCs w:val="28"/>
          <w:lang w:val="ru-RU" w:eastAsia="ru-RU"/>
        </w:rPr>
        <w:t xml:space="preserve"> для успешного прохожден</w:t>
      </w:r>
      <w:r>
        <w:rPr>
          <w:rStyle w:val="FontStyle62"/>
          <w:sz w:val="28"/>
          <w:szCs w:val="28"/>
          <w:lang w:val="ru-RU" w:eastAsia="ru-RU"/>
        </w:rPr>
        <w:t>ия ГИА рекомендуем примерный перечень тем практических работ:</w:t>
      </w:r>
    </w:p>
    <w:p w:rsidR="002D3326" w:rsidRPr="002D3326" w:rsidRDefault="002D3326" w:rsidP="006F4292">
      <w:pPr>
        <w:pStyle w:val="Style15"/>
        <w:widowControl/>
        <w:tabs>
          <w:tab w:val="left" w:pos="3240"/>
        </w:tabs>
        <w:spacing w:before="72" w:line="276" w:lineRule="auto"/>
        <w:ind w:left="-567" w:firstLine="567"/>
        <w:rPr>
          <w:rStyle w:val="FontStyle62"/>
          <w:sz w:val="28"/>
          <w:szCs w:val="28"/>
          <w:lang w:val="ru-RU" w:eastAsia="ru-RU"/>
        </w:rPr>
      </w:pPr>
      <w:r>
        <w:rPr>
          <w:rStyle w:val="FontStyle62"/>
          <w:b/>
          <w:sz w:val="28"/>
          <w:szCs w:val="28"/>
          <w:lang w:val="ru-RU" w:eastAsia="ru-RU"/>
        </w:rPr>
        <w:t>В связи с этим рекомендуем п</w:t>
      </w:r>
      <w:r w:rsidRPr="002D3326">
        <w:rPr>
          <w:rStyle w:val="FontStyle62"/>
          <w:b/>
          <w:sz w:val="28"/>
          <w:szCs w:val="28"/>
          <w:lang w:val="ru-RU" w:eastAsia="ru-RU"/>
        </w:rPr>
        <w:t>римерные темы практических работ</w:t>
      </w:r>
      <w:r>
        <w:rPr>
          <w:rStyle w:val="FontStyle62"/>
          <w:sz w:val="28"/>
          <w:szCs w:val="28"/>
          <w:lang w:val="ru-RU" w:eastAsia="ru-RU"/>
        </w:rPr>
        <w:t>: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326">
        <w:rPr>
          <w:rFonts w:ascii="Times New Roman" w:hAnsi="Times New Roman" w:cs="Times New Roman"/>
          <w:b/>
          <w:sz w:val="28"/>
          <w:szCs w:val="28"/>
        </w:rPr>
        <w:t>5 класс:</w:t>
      </w:r>
    </w:p>
    <w:p w:rsidR="002D3326" w:rsidRPr="002D3326" w:rsidRDefault="002D3326" w:rsidP="002D3326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1. Составление таблицы «Этапы географического поз</w:t>
      </w:r>
      <w:r w:rsidR="009F6ABF">
        <w:rPr>
          <w:rFonts w:ascii="Times New Roman" w:hAnsi="Times New Roman" w:cs="Times New Roman"/>
          <w:sz w:val="28"/>
          <w:szCs w:val="28"/>
        </w:rPr>
        <w:t xml:space="preserve">нания Земли» и обозначение на контурной </w:t>
      </w:r>
      <w:r w:rsidRPr="002D3326">
        <w:rPr>
          <w:rFonts w:ascii="Times New Roman" w:hAnsi="Times New Roman" w:cs="Times New Roman"/>
          <w:sz w:val="28"/>
          <w:szCs w:val="28"/>
        </w:rPr>
        <w:t>к</w:t>
      </w:r>
      <w:r w:rsidR="009F6ABF">
        <w:rPr>
          <w:rFonts w:ascii="Times New Roman" w:hAnsi="Times New Roman" w:cs="Times New Roman"/>
          <w:sz w:val="28"/>
          <w:szCs w:val="28"/>
        </w:rPr>
        <w:t>арте</w:t>
      </w:r>
      <w:r w:rsidRPr="002D3326">
        <w:rPr>
          <w:rFonts w:ascii="Times New Roman" w:hAnsi="Times New Roman" w:cs="Times New Roman"/>
          <w:sz w:val="28"/>
          <w:szCs w:val="28"/>
        </w:rPr>
        <w:t xml:space="preserve"> имен знаменитых путешественников.</w:t>
      </w:r>
    </w:p>
    <w:p w:rsidR="002D3326" w:rsidRPr="002D3326" w:rsidRDefault="002D3326" w:rsidP="002D3326">
      <w:pPr>
        <w:pStyle w:val="a3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 xml:space="preserve">2. Определение </w:t>
      </w:r>
      <w:proofErr w:type="spellStart"/>
      <w:r w:rsidRPr="002D3326">
        <w:rPr>
          <w:rFonts w:ascii="Times New Roman" w:eastAsia="Calibri" w:hAnsi="Times New Roman" w:cs="Times New Roman"/>
          <w:sz w:val="28"/>
          <w:szCs w:val="28"/>
        </w:rPr>
        <w:t>зенитального</w:t>
      </w:r>
      <w:proofErr w:type="spellEnd"/>
      <w:r w:rsidRPr="002D3326">
        <w:rPr>
          <w:rFonts w:ascii="Times New Roman" w:eastAsia="Calibri" w:hAnsi="Times New Roman" w:cs="Times New Roman"/>
          <w:sz w:val="28"/>
          <w:szCs w:val="28"/>
        </w:rPr>
        <w:t xml:space="preserve"> положения Солнца в разные периоды года. </w:t>
      </w:r>
      <w:r>
        <w:rPr>
          <w:rFonts w:ascii="Times New Roman" w:eastAsia="Calibri" w:hAnsi="Times New Roman" w:cs="Times New Roman"/>
          <w:sz w:val="28"/>
          <w:szCs w:val="28"/>
        </w:rPr>
        <w:t>Анализ схемы «</w:t>
      </w:r>
      <w:r w:rsidRPr="002D3326">
        <w:rPr>
          <w:rFonts w:ascii="Times New Roman" w:eastAsia="Calibri" w:hAnsi="Times New Roman" w:cs="Times New Roman"/>
          <w:sz w:val="28"/>
          <w:szCs w:val="28"/>
        </w:rPr>
        <w:t>Географические следствия вращения Земли в</w:t>
      </w:r>
      <w:r>
        <w:rPr>
          <w:rFonts w:ascii="Times New Roman" w:eastAsia="Calibri" w:hAnsi="Times New Roman" w:cs="Times New Roman"/>
          <w:sz w:val="28"/>
          <w:szCs w:val="28"/>
        </w:rPr>
        <w:t>округ своей оси и вокруг Солнца»</w:t>
      </w:r>
      <w:r w:rsidRPr="002D3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3326" w:rsidRPr="002D3326" w:rsidRDefault="002D3326" w:rsidP="002D3326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3. Определение различных способов ориентирования на местности.</w:t>
      </w:r>
    </w:p>
    <w:p w:rsidR="002D3326" w:rsidRPr="002D3326" w:rsidRDefault="002D3326" w:rsidP="002D3326">
      <w:pPr>
        <w:pStyle w:val="a3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 xml:space="preserve">4. </w:t>
      </w:r>
      <w:r w:rsidRPr="002D3326">
        <w:rPr>
          <w:rFonts w:ascii="Times New Roman" w:eastAsia="Calibri" w:hAnsi="Times New Roman" w:cs="Times New Roman"/>
          <w:sz w:val="28"/>
          <w:szCs w:val="28"/>
        </w:rPr>
        <w:t>Решение задач с использованием различных видов масштаба. Определение расстояний между географическими объектами с помощью масштаба.</w:t>
      </w:r>
    </w:p>
    <w:p w:rsidR="002D3326" w:rsidRPr="002D3326" w:rsidRDefault="002D3326" w:rsidP="002D3326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5. Составление плана местности.</w:t>
      </w:r>
    </w:p>
    <w:p w:rsidR="002D3326" w:rsidRPr="002D3326" w:rsidRDefault="002D3326" w:rsidP="002D3326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6. Определение географических координат по географической карте.</w:t>
      </w:r>
    </w:p>
    <w:p w:rsidR="002D3326" w:rsidRPr="002D3326" w:rsidRDefault="002D3326" w:rsidP="002D3326">
      <w:pPr>
        <w:pStyle w:val="a3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 xml:space="preserve">7. </w:t>
      </w:r>
      <w:r w:rsidRPr="002D3326">
        <w:rPr>
          <w:rFonts w:ascii="Times New Roman" w:eastAsia="Calibri" w:hAnsi="Times New Roman" w:cs="Times New Roman"/>
          <w:sz w:val="28"/>
          <w:szCs w:val="28"/>
        </w:rPr>
        <w:t>Определение положения объектов относительно друг друга, направлений и расстояний, высот и глубин по картам.</w:t>
      </w:r>
    </w:p>
    <w:p w:rsidR="002D3326" w:rsidRPr="002D3326" w:rsidRDefault="002D3326" w:rsidP="002D3326">
      <w:pPr>
        <w:pStyle w:val="a3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lastRenderedPageBreak/>
        <w:t>8. Обозначение на контурной карте границ наибольших государств</w:t>
      </w:r>
      <w:r w:rsidR="000A6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326">
        <w:rPr>
          <w:rFonts w:ascii="Times New Roman" w:eastAsia="Calibri" w:hAnsi="Times New Roman" w:cs="Times New Roman"/>
          <w:sz w:val="28"/>
          <w:szCs w:val="28"/>
        </w:rPr>
        <w:t>и их столиц на всех материках мира.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 xml:space="preserve">9. Обозначение на контурной карте наибольших </w:t>
      </w:r>
      <w:proofErr w:type="spellStart"/>
      <w:r w:rsidRPr="002D3326">
        <w:rPr>
          <w:rFonts w:ascii="Times New Roman" w:eastAsia="Calibri" w:hAnsi="Times New Roman" w:cs="Times New Roman"/>
          <w:sz w:val="28"/>
          <w:szCs w:val="28"/>
        </w:rPr>
        <w:t>литосферных</w:t>
      </w:r>
      <w:proofErr w:type="spellEnd"/>
      <w:r w:rsidRPr="002D3326">
        <w:rPr>
          <w:rFonts w:ascii="Times New Roman" w:eastAsia="Calibri" w:hAnsi="Times New Roman" w:cs="Times New Roman"/>
          <w:sz w:val="28"/>
          <w:szCs w:val="28"/>
        </w:rPr>
        <w:t xml:space="preserve"> плит, сейсмических поясов и основных форм рельефа.</w:t>
      </w:r>
    </w:p>
    <w:p w:rsidR="002D3326" w:rsidRPr="002D3326" w:rsidRDefault="002D3326" w:rsidP="002D3326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10. Описание элементов рельефа.</w:t>
      </w:r>
    </w:p>
    <w:p w:rsidR="002D3326" w:rsidRPr="002D3326" w:rsidRDefault="002D3326" w:rsidP="002D3326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326">
        <w:rPr>
          <w:rFonts w:ascii="Times New Roman" w:hAnsi="Times New Roman" w:cs="Times New Roman"/>
          <w:b/>
          <w:sz w:val="28"/>
          <w:szCs w:val="28"/>
        </w:rPr>
        <w:t>6 класс: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D3326">
        <w:rPr>
          <w:rFonts w:ascii="Times New Roman" w:hAnsi="Times New Roman" w:cs="Times New Roman"/>
          <w:sz w:val="28"/>
          <w:szCs w:val="28"/>
        </w:rPr>
        <w:t xml:space="preserve">1. </w:t>
      </w:r>
      <w:r w:rsidRPr="002D3326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shd w:val="clear" w:color="auto" w:fill="FFFFFF"/>
        </w:rPr>
        <w:t>Обозначение на контурной карте гидрологических объектов.</w:t>
      </w:r>
    </w:p>
    <w:p w:rsidR="002D3326" w:rsidRPr="002D3326" w:rsidRDefault="002D3326" w:rsidP="002D3326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2. </w:t>
      </w:r>
      <w:r w:rsidRPr="002D3326">
        <w:rPr>
          <w:rFonts w:ascii="Times New Roman" w:hAnsi="Times New Roman" w:cs="Times New Roman"/>
          <w:sz w:val="28"/>
          <w:szCs w:val="28"/>
        </w:rPr>
        <w:t>Составление комплексной характеристики одной из рек мира.</w:t>
      </w:r>
    </w:p>
    <w:p w:rsidR="002D3326" w:rsidRPr="002D3326" w:rsidRDefault="002D3326" w:rsidP="002D3326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3. Ведение дневника погоды. Работа с метео</w:t>
      </w:r>
      <w:r w:rsidR="009F6ABF">
        <w:rPr>
          <w:rFonts w:ascii="Times New Roman" w:hAnsi="Times New Roman" w:cs="Times New Roman"/>
          <w:sz w:val="28"/>
          <w:szCs w:val="28"/>
        </w:rPr>
        <w:t xml:space="preserve">рологическими </w:t>
      </w:r>
      <w:r w:rsidRPr="002D3326">
        <w:rPr>
          <w:rFonts w:ascii="Times New Roman" w:hAnsi="Times New Roman" w:cs="Times New Roman"/>
          <w:sz w:val="28"/>
          <w:szCs w:val="28"/>
        </w:rPr>
        <w:t>приборами.</w:t>
      </w:r>
    </w:p>
    <w:p w:rsidR="002D3326" w:rsidRPr="002D3326" w:rsidRDefault="002D3326" w:rsidP="002D3326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4. Решение задач на определение амплитуды, средней месячной температуры воздуха, изменение температуры воздуха и атмосферного давления с высотой.</w:t>
      </w:r>
    </w:p>
    <w:p w:rsidR="002D3326" w:rsidRPr="002D3326" w:rsidRDefault="002D3326" w:rsidP="002D3326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5. Составление графика изменения температуры воздуха, диаграммы осадков и облачности, розы ветров и описание погоды своей местности.</w:t>
      </w:r>
    </w:p>
    <w:p w:rsidR="002D3326" w:rsidRPr="002D3326" w:rsidRDefault="002D3326" w:rsidP="002D3326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6. Описание природного комплекса своей местности.</w:t>
      </w:r>
    </w:p>
    <w:p w:rsidR="002D3326" w:rsidRPr="002D3326" w:rsidRDefault="002D3326" w:rsidP="002D3326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326">
        <w:rPr>
          <w:rFonts w:ascii="Times New Roman" w:hAnsi="Times New Roman" w:cs="Times New Roman"/>
          <w:b/>
          <w:sz w:val="28"/>
          <w:szCs w:val="28"/>
        </w:rPr>
        <w:t>7 класс: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 xml:space="preserve">1. </w:t>
      </w:r>
      <w:r w:rsidRPr="002D3326">
        <w:rPr>
          <w:rFonts w:ascii="Times New Roman" w:eastAsia="Calibri" w:hAnsi="Times New Roman" w:cs="Times New Roman"/>
          <w:sz w:val="28"/>
          <w:szCs w:val="28"/>
        </w:rPr>
        <w:t>Обозначение на контурной карте крупнейших стран мира по площади и численности населения.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>2. Выявление взаимосвязи между строением земной коры и рельефом.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>3. Определение климатических поясов и областей мира. Составление описания одного из климатических поясов.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>4. Составление комплексной характеристики одного из океанов (на выбор).</w:t>
      </w:r>
    </w:p>
    <w:p w:rsidR="002D3326" w:rsidRPr="002D3326" w:rsidRDefault="002D3326" w:rsidP="002D3326">
      <w:pPr>
        <w:widowControl w:val="0"/>
        <w:spacing w:after="0"/>
        <w:ind w:left="-567" w:right="-104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>5. Определение географических координат крайних точек материка. Нанесение на контурную карту природных географических объектов Африки.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326">
        <w:rPr>
          <w:rFonts w:ascii="Times New Roman" w:hAnsi="Times New Roman" w:cs="Times New Roman"/>
          <w:sz w:val="28"/>
          <w:szCs w:val="28"/>
        </w:rPr>
        <w:t xml:space="preserve">6. </w:t>
      </w:r>
      <w:r w:rsidRPr="002D3326">
        <w:rPr>
          <w:rFonts w:ascii="Times New Roman" w:eastAsia="Calibri" w:hAnsi="Times New Roman" w:cs="Times New Roman"/>
          <w:sz w:val="28"/>
          <w:szCs w:val="28"/>
        </w:rPr>
        <w:t>Определение географических координат крайних точек материка. Нанесение на контурную карту природных географических объектов Австралии.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 xml:space="preserve">7. </w:t>
      </w:r>
      <w:r w:rsidRPr="002D3326">
        <w:rPr>
          <w:rFonts w:ascii="Times New Roman" w:eastAsia="Calibri" w:hAnsi="Times New Roman" w:cs="Times New Roman"/>
          <w:sz w:val="28"/>
          <w:szCs w:val="28"/>
        </w:rPr>
        <w:t>Определение географических координат крайних точек материка. Нанесение на контурную карту природных географических объектов Антарктиды.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 xml:space="preserve">8. </w:t>
      </w:r>
      <w:r w:rsidRPr="002D3326">
        <w:rPr>
          <w:rFonts w:ascii="Times New Roman" w:eastAsia="Calibri" w:hAnsi="Times New Roman" w:cs="Times New Roman"/>
          <w:sz w:val="28"/>
          <w:szCs w:val="28"/>
        </w:rPr>
        <w:t>Определение географических координат крайних точек материка. Нанесение на контурную карту природных географических объектов Южной Америки.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 xml:space="preserve">9. </w:t>
      </w:r>
      <w:r w:rsidRPr="002D3326">
        <w:rPr>
          <w:rFonts w:ascii="Times New Roman" w:eastAsia="Calibri" w:hAnsi="Times New Roman" w:cs="Times New Roman"/>
          <w:sz w:val="28"/>
          <w:szCs w:val="28"/>
        </w:rPr>
        <w:t>Разработка туристического маршрута по Южной Америке с использованием различных источников географической информации.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>10. Определение географических координат крайних точек материка.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326">
        <w:rPr>
          <w:rFonts w:ascii="Times New Roman" w:eastAsia="Calibri" w:hAnsi="Times New Roman" w:cs="Times New Roman"/>
          <w:sz w:val="28"/>
          <w:szCs w:val="28"/>
        </w:rPr>
        <w:t>Нанесение на контурную карту природных географических объектов Северной Америки.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>11. Составление комплексной характеристики одной из стран Северной Америки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326">
        <w:rPr>
          <w:rFonts w:ascii="Times New Roman" w:eastAsia="Calibri" w:hAnsi="Times New Roman" w:cs="Times New Roman"/>
          <w:sz w:val="28"/>
          <w:szCs w:val="28"/>
        </w:rPr>
        <w:t>(по выбору в виде презентации или описания).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lastRenderedPageBreak/>
        <w:t>12. Определение географических координат крайних точек материка. Нанесение на контурную карту природных географических объектов Евразии.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 xml:space="preserve">13. Определение отличий климатических областей умеренного пояса Евразии на основе анализа климатических карт и </w:t>
      </w:r>
      <w:proofErr w:type="spellStart"/>
      <w:r w:rsidRPr="002D3326">
        <w:rPr>
          <w:rFonts w:ascii="Times New Roman" w:eastAsia="Calibri" w:hAnsi="Times New Roman" w:cs="Times New Roman"/>
          <w:sz w:val="28"/>
          <w:szCs w:val="28"/>
        </w:rPr>
        <w:t>климатограмм</w:t>
      </w:r>
      <w:proofErr w:type="spellEnd"/>
      <w:r w:rsidRPr="002D3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326">
        <w:rPr>
          <w:rFonts w:ascii="Times New Roman" w:hAnsi="Times New Roman" w:cs="Times New Roman"/>
          <w:b/>
          <w:sz w:val="28"/>
          <w:szCs w:val="28"/>
        </w:rPr>
        <w:t>8 класс:</w:t>
      </w:r>
    </w:p>
    <w:p w:rsidR="002D3326" w:rsidRPr="002D3326" w:rsidRDefault="002D3326" w:rsidP="002D3326">
      <w:pPr>
        <w:pStyle w:val="a4"/>
        <w:spacing w:line="276" w:lineRule="auto"/>
        <w:ind w:left="-567" w:firstLine="567"/>
        <w:jc w:val="both"/>
        <w:rPr>
          <w:rFonts w:cs="Times New Roman"/>
          <w:sz w:val="28"/>
          <w:szCs w:val="28"/>
        </w:rPr>
      </w:pPr>
      <w:r w:rsidRPr="002D3326">
        <w:rPr>
          <w:rFonts w:cs="Times New Roman"/>
          <w:sz w:val="28"/>
          <w:szCs w:val="28"/>
        </w:rPr>
        <w:t xml:space="preserve">1. Нанесение на контурную карту объектов, характеризующих географическое положение России. </w:t>
      </w:r>
    </w:p>
    <w:p w:rsidR="002D3326" w:rsidRPr="002D3326" w:rsidRDefault="002D3326" w:rsidP="002D3326">
      <w:pPr>
        <w:pStyle w:val="a4"/>
        <w:spacing w:line="276" w:lineRule="auto"/>
        <w:ind w:left="-567" w:firstLine="567"/>
        <w:jc w:val="both"/>
        <w:rPr>
          <w:rFonts w:eastAsia="Calibri" w:cs="Times New Roman"/>
          <w:sz w:val="28"/>
          <w:szCs w:val="28"/>
        </w:rPr>
      </w:pPr>
      <w:r w:rsidRPr="002D3326">
        <w:rPr>
          <w:rFonts w:cs="Times New Roman"/>
          <w:sz w:val="28"/>
          <w:szCs w:val="28"/>
        </w:rPr>
        <w:t xml:space="preserve">2. </w:t>
      </w:r>
      <w:r w:rsidRPr="002D3326">
        <w:rPr>
          <w:rFonts w:eastAsia="Calibri" w:cs="Times New Roman"/>
          <w:sz w:val="28"/>
          <w:szCs w:val="28"/>
        </w:rPr>
        <w:t>Оценивание динамики изменения границ России и их значения.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 xml:space="preserve">3. Решение задач на определение разницы во времени различных территорий России.  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 xml:space="preserve">4. </w:t>
      </w:r>
      <w:r w:rsidRPr="002D3326">
        <w:rPr>
          <w:rFonts w:ascii="Times New Roman" w:eastAsia="Calibri" w:hAnsi="Times New Roman" w:cs="Times New Roman"/>
          <w:sz w:val="28"/>
          <w:szCs w:val="28"/>
        </w:rPr>
        <w:t xml:space="preserve">Определение показателей естественного и миграционного прироста населения России. Обозначение на </w:t>
      </w:r>
      <w:proofErr w:type="gramStart"/>
      <w:r w:rsidRPr="002D332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2D3326">
        <w:rPr>
          <w:rFonts w:ascii="Times New Roman" w:eastAsia="Calibri" w:hAnsi="Times New Roman" w:cs="Times New Roman"/>
          <w:sz w:val="28"/>
          <w:szCs w:val="28"/>
        </w:rPr>
        <w:t>/к крупнейших городских агломераций, городов-миллионеров и основной зоны расселения населения страны».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>5. Нанесение на контурную карту основных форм рельефа страны</w:t>
      </w:r>
      <w:r w:rsidRPr="002D33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D3326">
        <w:rPr>
          <w:rFonts w:ascii="Times New Roman" w:eastAsia="Calibri" w:hAnsi="Times New Roman" w:cs="Times New Roman"/>
          <w:sz w:val="28"/>
          <w:szCs w:val="28"/>
        </w:rPr>
        <w:t>и построение профиля рельефа местности.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>6. Определение зависимости между строением, рельефом и полезными ископаемыми.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Calibri" w:eastAsia="Calibri" w:hAnsi="Calibri" w:cs="Times New Roman"/>
          <w:b/>
          <w:color w:val="FF0000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 xml:space="preserve">7. Определение закономерностей распределения солнечной радиации, радиационного баланса, выявление особенностей распределения средних температур и осадков по </w:t>
      </w:r>
      <w:proofErr w:type="spellStart"/>
      <w:r w:rsidRPr="002D3326">
        <w:rPr>
          <w:rFonts w:ascii="Times New Roman" w:eastAsia="Calibri" w:hAnsi="Times New Roman" w:cs="Times New Roman"/>
          <w:sz w:val="28"/>
          <w:szCs w:val="28"/>
        </w:rPr>
        <w:t>климатограммам</w:t>
      </w:r>
      <w:proofErr w:type="spellEnd"/>
      <w:r w:rsidRPr="002D3326">
        <w:rPr>
          <w:rFonts w:ascii="Times New Roman" w:eastAsia="Calibri" w:hAnsi="Times New Roman" w:cs="Times New Roman"/>
          <w:sz w:val="28"/>
          <w:szCs w:val="28"/>
        </w:rPr>
        <w:t xml:space="preserve"> и синоптической карте.</w:t>
      </w:r>
    </w:p>
    <w:p w:rsidR="002D3326" w:rsidRPr="002D3326" w:rsidRDefault="002D3326" w:rsidP="002D3326">
      <w:pPr>
        <w:widowControl w:val="0"/>
        <w:spacing w:after="0"/>
        <w:ind w:left="-567" w:right="-104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>8. Работа с картографическими источниками: нанесение и описание объектов гидросферы России.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>9. Нанесение на контурную карту основных районов добычи угля, нефти и природного газа. Составление характеристики одного из топливных бассейнов.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>10. Обозначение на контурной карте главных металлургических районов и центров, месторождений руд чёрных и цветных металлов.</w:t>
      </w:r>
    </w:p>
    <w:p w:rsidR="002D3326" w:rsidRPr="002D3326" w:rsidRDefault="002D3326" w:rsidP="002D3326">
      <w:pPr>
        <w:pStyle w:val="a4"/>
        <w:spacing w:line="276" w:lineRule="auto"/>
        <w:ind w:left="-567" w:firstLine="567"/>
        <w:jc w:val="both"/>
        <w:rPr>
          <w:rFonts w:cs="Times New Roman"/>
          <w:sz w:val="28"/>
          <w:szCs w:val="28"/>
        </w:rPr>
      </w:pP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326">
        <w:rPr>
          <w:rFonts w:ascii="Times New Roman" w:hAnsi="Times New Roman" w:cs="Times New Roman"/>
          <w:b/>
          <w:sz w:val="28"/>
          <w:szCs w:val="28"/>
        </w:rPr>
        <w:t>9 класс: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 xml:space="preserve">1. </w:t>
      </w:r>
      <w:r w:rsidRPr="002D3326">
        <w:rPr>
          <w:rFonts w:ascii="Times New Roman" w:eastAsia="Calibri" w:hAnsi="Times New Roman" w:cs="Times New Roman"/>
          <w:sz w:val="28"/>
          <w:szCs w:val="28"/>
        </w:rPr>
        <w:t>Работа с картографическими источниками информации: нанесение экономических районов и федеральных округов Российской Федерации.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>2. Составление комплексной физико-географической характеристики крупных природных регионов России.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>3. Сравнение двух экономических районов Центральной России по заданным характеристикам.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D3326">
        <w:rPr>
          <w:rFonts w:ascii="Times New Roman" w:eastAsia="Calibri" w:hAnsi="Times New Roman" w:cs="Times New Roman"/>
          <w:sz w:val="28"/>
          <w:szCs w:val="28"/>
        </w:rPr>
        <w:t>4. Создание презентационных материалов об одном из субъектов Европейского</w:t>
      </w:r>
      <w:r w:rsidR="000A6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326">
        <w:rPr>
          <w:rFonts w:ascii="Times New Roman" w:eastAsia="Calibri" w:hAnsi="Times New Roman" w:cs="Times New Roman"/>
          <w:sz w:val="28"/>
          <w:szCs w:val="28"/>
        </w:rPr>
        <w:t>Юга на основе различных источников информации.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>5. Составление характеристики одной из отраслей промышленности Поволжья.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lastRenderedPageBreak/>
        <w:t>6. Определение отраслей промышленности Урала, влияющих на экологическую ситуацию в районе.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>7. Оценка природно-ресурсного потенциала Западной и Восточной Сибири.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26">
        <w:rPr>
          <w:rFonts w:ascii="Times New Roman" w:eastAsia="Calibri" w:hAnsi="Times New Roman" w:cs="Times New Roman"/>
          <w:sz w:val="28"/>
          <w:szCs w:val="28"/>
        </w:rPr>
        <w:t>8. Составление картосхемы, отражающей экономические, политические и культурные взаимосвязи России с другими государствами.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326">
        <w:rPr>
          <w:rFonts w:ascii="Times New Roman" w:hAnsi="Times New Roman" w:cs="Times New Roman"/>
          <w:b/>
          <w:sz w:val="28"/>
          <w:szCs w:val="28"/>
        </w:rPr>
        <w:t>10 класс: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 xml:space="preserve">1. Составление таблицы “Формы государственного правления и административно-территориального деления стран мира”. 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2. Характеристика политико-географического положения страны (по выбору).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 xml:space="preserve">3. Нанесение на контурную карту мира основных топливно-рудных бассейнов Земли. 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 xml:space="preserve">4. Оценка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отдельных стран мира (по выбору).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5. Сравнительная оценка трудовых ресурсов и занятости населения в основных сферах хозяйства стран и регионов мира.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6. Крупнейшие агломерации и мегалополисы мира.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 xml:space="preserve">7. Анализ основных факторов размещения производства в мире. 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8. Составление экономико-географической характеристики одной из отраслей промышленности мира.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326">
        <w:rPr>
          <w:rFonts w:ascii="Times New Roman" w:hAnsi="Times New Roman" w:cs="Times New Roman"/>
          <w:b/>
          <w:sz w:val="28"/>
          <w:szCs w:val="28"/>
        </w:rPr>
        <w:t>11 класс: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1. Составление сравнительной экономико-географической характеристики двух развитых стран Европы.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2. Построение картосхемы и диаграммы экономических связей крупных стран Азии (по выбору).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3. Сравнительная характеристика хозяйства главных экономических районов США.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4. Составление экономико-географической характеристики одной из развивающихся стран мира (по выбору).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5. Составление маршрута путешествия по одной из стран мира (в виде презентации).</w:t>
      </w:r>
    </w:p>
    <w:p w:rsidR="002D3326" w:rsidRPr="002D3326" w:rsidRDefault="002D3326" w:rsidP="002D33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326">
        <w:rPr>
          <w:rFonts w:ascii="Times New Roman" w:hAnsi="Times New Roman" w:cs="Times New Roman"/>
          <w:sz w:val="28"/>
          <w:szCs w:val="28"/>
        </w:rPr>
        <w:t>6. Характеристика основных глобальных проблем мира.</w:t>
      </w:r>
    </w:p>
    <w:p w:rsidR="002D3326" w:rsidRPr="002D3326" w:rsidRDefault="002D3326" w:rsidP="002D3326">
      <w:pPr>
        <w:pStyle w:val="Style15"/>
        <w:widowControl/>
        <w:spacing w:line="276" w:lineRule="auto"/>
        <w:ind w:left="-567" w:firstLine="567"/>
        <w:rPr>
          <w:rStyle w:val="FontStyle62"/>
          <w:sz w:val="28"/>
          <w:szCs w:val="28"/>
          <w:lang w:val="ru-RU" w:eastAsia="ru-RU"/>
        </w:rPr>
      </w:pPr>
    </w:p>
    <w:p w:rsidR="002D3326" w:rsidRPr="002D3326" w:rsidRDefault="002D3326" w:rsidP="002D3326">
      <w:pPr>
        <w:pStyle w:val="Style15"/>
        <w:widowControl/>
        <w:spacing w:before="14" w:line="276" w:lineRule="auto"/>
        <w:ind w:left="-567" w:firstLine="567"/>
        <w:rPr>
          <w:rStyle w:val="FontStyle62"/>
          <w:sz w:val="28"/>
          <w:szCs w:val="28"/>
          <w:lang w:val="ru-RU" w:eastAsia="ru-RU"/>
        </w:rPr>
      </w:pPr>
      <w:r>
        <w:rPr>
          <w:rStyle w:val="FontStyle62"/>
          <w:sz w:val="28"/>
          <w:szCs w:val="28"/>
          <w:lang w:val="ru-RU" w:eastAsia="ru-RU"/>
        </w:rPr>
        <w:t>Требова</w:t>
      </w:r>
      <w:r w:rsidRPr="002D3326">
        <w:rPr>
          <w:rStyle w:val="FontStyle62"/>
          <w:sz w:val="28"/>
          <w:szCs w:val="28"/>
          <w:lang w:val="ru-RU" w:eastAsia="ru-RU"/>
        </w:rPr>
        <w:t xml:space="preserve">ния к результатам образования </w:t>
      </w:r>
      <w:r w:rsidR="00B12C21">
        <w:rPr>
          <w:rStyle w:val="FontStyle62"/>
          <w:sz w:val="28"/>
          <w:szCs w:val="28"/>
          <w:lang w:val="ru-RU" w:eastAsia="ru-RU"/>
        </w:rPr>
        <w:t xml:space="preserve">в соответствии с </w:t>
      </w:r>
      <w:r w:rsidR="00B12C21" w:rsidRPr="002D3326">
        <w:rPr>
          <w:rStyle w:val="FontStyle62"/>
          <w:sz w:val="28"/>
          <w:szCs w:val="28"/>
          <w:lang w:val="ru-RU" w:eastAsia="ru-RU"/>
        </w:rPr>
        <w:t xml:space="preserve">ФГОС ООО </w:t>
      </w:r>
      <w:r w:rsidRPr="002D3326">
        <w:rPr>
          <w:rStyle w:val="FontStyle62"/>
          <w:sz w:val="28"/>
          <w:szCs w:val="28"/>
          <w:lang w:val="ru-RU" w:eastAsia="ru-RU"/>
        </w:rPr>
        <w:t>делят н</w:t>
      </w:r>
      <w:r>
        <w:rPr>
          <w:rStyle w:val="FontStyle62"/>
          <w:sz w:val="28"/>
          <w:szCs w:val="28"/>
          <w:lang w:val="ru-RU" w:eastAsia="ru-RU"/>
        </w:rPr>
        <w:t>а два типа: требования к резуль</w:t>
      </w:r>
      <w:r w:rsidRPr="002D3326">
        <w:rPr>
          <w:rStyle w:val="FontStyle62"/>
          <w:sz w:val="28"/>
          <w:szCs w:val="28"/>
          <w:lang w:val="ru-RU" w:eastAsia="ru-RU"/>
        </w:rPr>
        <w:t>татам, не подлежащим формализова</w:t>
      </w:r>
      <w:r>
        <w:rPr>
          <w:rStyle w:val="FontStyle62"/>
          <w:sz w:val="28"/>
          <w:szCs w:val="28"/>
          <w:lang w:val="ru-RU" w:eastAsia="ru-RU"/>
        </w:rPr>
        <w:t>нному итоговому контролю и атте</w:t>
      </w:r>
      <w:r w:rsidRPr="002D3326">
        <w:rPr>
          <w:rStyle w:val="FontStyle62"/>
          <w:sz w:val="28"/>
          <w:szCs w:val="28"/>
          <w:lang w:val="ru-RU" w:eastAsia="ru-RU"/>
        </w:rPr>
        <w:t>стации, и требования к результатам</w:t>
      </w:r>
      <w:r>
        <w:rPr>
          <w:rStyle w:val="FontStyle62"/>
          <w:sz w:val="28"/>
          <w:szCs w:val="28"/>
          <w:lang w:val="ru-RU" w:eastAsia="ru-RU"/>
        </w:rPr>
        <w:t>, подлежащим проверке и аттеста</w:t>
      </w:r>
      <w:r w:rsidRPr="002D3326">
        <w:rPr>
          <w:rStyle w:val="FontStyle62"/>
          <w:sz w:val="28"/>
          <w:szCs w:val="28"/>
          <w:lang w:val="ru-RU" w:eastAsia="ru-RU"/>
        </w:rPr>
        <w:t xml:space="preserve">ции. Планируемые результаты освоения учебных программ приводятся в блоках «Выпускник научится» и «Выпускник получит возможность </w:t>
      </w:r>
      <w:r w:rsidRPr="002D3326">
        <w:rPr>
          <w:rStyle w:val="FontStyle62"/>
          <w:sz w:val="28"/>
          <w:szCs w:val="28"/>
          <w:lang w:val="ru-RU" w:eastAsia="ru-RU"/>
        </w:rPr>
        <w:lastRenderedPageBreak/>
        <w:t>научиться» к каждому разделу уч</w:t>
      </w:r>
      <w:r>
        <w:rPr>
          <w:rStyle w:val="FontStyle62"/>
          <w:sz w:val="28"/>
          <w:szCs w:val="28"/>
          <w:lang w:val="ru-RU" w:eastAsia="ru-RU"/>
        </w:rPr>
        <w:t>ебной программы. Достижение пла</w:t>
      </w:r>
      <w:r w:rsidRPr="002D3326">
        <w:rPr>
          <w:rStyle w:val="FontStyle62"/>
          <w:sz w:val="28"/>
          <w:szCs w:val="28"/>
          <w:lang w:val="ru-RU" w:eastAsia="ru-RU"/>
        </w:rPr>
        <w:t>нируемых результатов, отнесенных к блоку «Выпускник научится», выносится на итоговую оценку, которая может осуществляться как в ходе обучения (с помощью накопле</w:t>
      </w:r>
      <w:r>
        <w:rPr>
          <w:rStyle w:val="FontStyle62"/>
          <w:sz w:val="28"/>
          <w:szCs w:val="28"/>
          <w:lang w:val="ru-RU" w:eastAsia="ru-RU"/>
        </w:rPr>
        <w:t xml:space="preserve">нной оценки или </w:t>
      </w:r>
      <w:proofErr w:type="spellStart"/>
      <w:r>
        <w:rPr>
          <w:rStyle w:val="FontStyle62"/>
          <w:sz w:val="28"/>
          <w:szCs w:val="28"/>
          <w:lang w:val="ru-RU" w:eastAsia="ru-RU"/>
        </w:rPr>
        <w:t>портфолио</w:t>
      </w:r>
      <w:proofErr w:type="spellEnd"/>
      <w:r>
        <w:rPr>
          <w:rStyle w:val="FontStyle62"/>
          <w:sz w:val="28"/>
          <w:szCs w:val="28"/>
          <w:lang w:val="ru-RU" w:eastAsia="ru-RU"/>
        </w:rPr>
        <w:t xml:space="preserve"> дости</w:t>
      </w:r>
      <w:r w:rsidRPr="002D3326">
        <w:rPr>
          <w:rStyle w:val="FontStyle62"/>
          <w:sz w:val="28"/>
          <w:szCs w:val="28"/>
          <w:lang w:val="ru-RU" w:eastAsia="ru-RU"/>
        </w:rPr>
        <w:t xml:space="preserve">жений), так и в конце обучения, в том числе в форме государственной итоговой аттестации. Успешное выполнение </w:t>
      </w:r>
      <w:proofErr w:type="gramStart"/>
      <w:r w:rsidRPr="002D3326">
        <w:rPr>
          <w:rStyle w:val="FontStyle62"/>
          <w:sz w:val="28"/>
          <w:szCs w:val="28"/>
          <w:lang w:val="ru-RU" w:eastAsia="ru-RU"/>
        </w:rPr>
        <w:t>обучающимися</w:t>
      </w:r>
      <w:proofErr w:type="gramEnd"/>
      <w:r w:rsidRPr="002D3326">
        <w:rPr>
          <w:rStyle w:val="FontStyle62"/>
          <w:sz w:val="28"/>
          <w:szCs w:val="28"/>
          <w:lang w:val="ru-RU" w:eastAsia="ru-RU"/>
        </w:rPr>
        <w:t xml:space="preserve"> заданий базового уровня служит единств</w:t>
      </w:r>
      <w:r>
        <w:rPr>
          <w:rStyle w:val="FontStyle62"/>
          <w:sz w:val="28"/>
          <w:szCs w:val="28"/>
          <w:lang w:val="ru-RU" w:eastAsia="ru-RU"/>
        </w:rPr>
        <w:t>енным основанием возможности пе</w:t>
      </w:r>
      <w:r w:rsidRPr="002D3326">
        <w:rPr>
          <w:rStyle w:val="FontStyle62"/>
          <w:sz w:val="28"/>
          <w:szCs w:val="28"/>
          <w:lang w:val="ru-RU" w:eastAsia="ru-RU"/>
        </w:rPr>
        <w:t>рехода на следующую ступень обучения.</w:t>
      </w:r>
    </w:p>
    <w:p w:rsidR="002D3326" w:rsidRPr="002D3326" w:rsidRDefault="002D3326" w:rsidP="002D3326">
      <w:pPr>
        <w:pStyle w:val="Style15"/>
        <w:widowControl/>
        <w:spacing w:line="276" w:lineRule="auto"/>
        <w:ind w:left="-567" w:firstLine="567"/>
        <w:rPr>
          <w:rStyle w:val="FontStyle62"/>
          <w:sz w:val="28"/>
          <w:szCs w:val="28"/>
          <w:lang w:val="ru-RU" w:eastAsia="ru-RU"/>
        </w:rPr>
      </w:pPr>
      <w:r w:rsidRPr="002D3326">
        <w:rPr>
          <w:rStyle w:val="FontStyle62"/>
          <w:sz w:val="28"/>
          <w:szCs w:val="28"/>
          <w:lang w:val="ru-RU" w:eastAsia="ru-RU"/>
        </w:rPr>
        <w:t xml:space="preserve">Учителя географии работают </w:t>
      </w:r>
      <w:r>
        <w:rPr>
          <w:rStyle w:val="FontStyle62"/>
          <w:sz w:val="28"/>
          <w:szCs w:val="28"/>
          <w:lang w:val="ru-RU" w:eastAsia="ru-RU"/>
        </w:rPr>
        <w:t>по учебникам разных линий, кото</w:t>
      </w:r>
      <w:r w:rsidRPr="002D3326">
        <w:rPr>
          <w:rStyle w:val="FontStyle62"/>
          <w:sz w:val="28"/>
          <w:szCs w:val="28"/>
          <w:lang w:val="ru-RU" w:eastAsia="ru-RU"/>
        </w:rPr>
        <w:t>рые отличаются друг от друга методи</w:t>
      </w:r>
      <w:r>
        <w:rPr>
          <w:rStyle w:val="FontStyle62"/>
          <w:sz w:val="28"/>
          <w:szCs w:val="28"/>
          <w:lang w:val="ru-RU" w:eastAsia="ru-RU"/>
        </w:rPr>
        <w:t>ческой концепцией, распределе</w:t>
      </w:r>
      <w:r w:rsidRPr="002D3326">
        <w:rPr>
          <w:rStyle w:val="FontStyle62"/>
          <w:sz w:val="28"/>
          <w:szCs w:val="28"/>
          <w:lang w:val="ru-RU" w:eastAsia="ru-RU"/>
        </w:rPr>
        <w:t>нием содержания по классам, рассчитаны на разное количество часов. Поэтому предлагаемые методичес</w:t>
      </w:r>
      <w:r>
        <w:rPr>
          <w:rStyle w:val="FontStyle62"/>
          <w:sz w:val="28"/>
          <w:szCs w:val="28"/>
          <w:lang w:val="ru-RU" w:eastAsia="ru-RU"/>
        </w:rPr>
        <w:t>кие рекомендации носят общий ха</w:t>
      </w:r>
      <w:r w:rsidRPr="002D3326">
        <w:rPr>
          <w:rStyle w:val="FontStyle62"/>
          <w:sz w:val="28"/>
          <w:szCs w:val="28"/>
          <w:lang w:val="ru-RU" w:eastAsia="ru-RU"/>
        </w:rPr>
        <w:t>рактер и не привязаны ни к одному</w:t>
      </w:r>
      <w:r>
        <w:rPr>
          <w:rStyle w:val="FontStyle62"/>
          <w:sz w:val="28"/>
          <w:szCs w:val="28"/>
          <w:lang w:val="ru-RU" w:eastAsia="ru-RU"/>
        </w:rPr>
        <w:t xml:space="preserve"> из учебников. Учитель может ме</w:t>
      </w:r>
      <w:r w:rsidRPr="002D3326">
        <w:rPr>
          <w:rStyle w:val="FontStyle62"/>
          <w:sz w:val="28"/>
          <w:szCs w:val="28"/>
          <w:lang w:val="ru-RU" w:eastAsia="ru-RU"/>
        </w:rPr>
        <w:t>нять логику изучения, количество часов, отводимых на ту или иную тему, по своему усмотрению.</w:t>
      </w:r>
    </w:p>
    <w:p w:rsidR="002D3326" w:rsidRPr="002D3326" w:rsidRDefault="002D3326" w:rsidP="002D3326">
      <w:pPr>
        <w:pStyle w:val="Style7"/>
        <w:widowControl/>
        <w:spacing w:line="276" w:lineRule="auto"/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2D3326" w:rsidRPr="002D3326" w:rsidRDefault="002D3326" w:rsidP="002D3326">
      <w:pPr>
        <w:pStyle w:val="Style7"/>
        <w:widowControl/>
        <w:spacing w:before="14" w:line="276" w:lineRule="auto"/>
        <w:ind w:left="-567" w:firstLine="567"/>
        <w:rPr>
          <w:rStyle w:val="FontStyle59"/>
          <w:sz w:val="28"/>
          <w:szCs w:val="28"/>
          <w:lang w:val="ru-RU" w:eastAsia="ru-RU"/>
        </w:rPr>
      </w:pPr>
      <w:r w:rsidRPr="002D3326">
        <w:rPr>
          <w:rStyle w:val="FontStyle59"/>
          <w:sz w:val="28"/>
          <w:szCs w:val="28"/>
          <w:lang w:val="ru-RU" w:eastAsia="ru-RU"/>
        </w:rPr>
        <w:t>Рекомендации по изучению наиболее сложных вопросов</w:t>
      </w:r>
    </w:p>
    <w:p w:rsidR="002D3326" w:rsidRDefault="002D3326" w:rsidP="002D3326">
      <w:pPr>
        <w:pStyle w:val="Style14"/>
        <w:widowControl/>
        <w:spacing w:line="276" w:lineRule="auto"/>
        <w:ind w:left="-567" w:firstLine="567"/>
        <w:jc w:val="center"/>
        <w:rPr>
          <w:rStyle w:val="FontStyle59"/>
          <w:sz w:val="28"/>
          <w:szCs w:val="28"/>
          <w:lang w:val="ru-RU" w:eastAsia="ru-RU"/>
        </w:rPr>
      </w:pPr>
      <w:r w:rsidRPr="002D3326">
        <w:rPr>
          <w:rStyle w:val="FontStyle59"/>
          <w:sz w:val="28"/>
          <w:szCs w:val="28"/>
          <w:lang w:val="ru-RU" w:eastAsia="ru-RU"/>
        </w:rPr>
        <w:t>преподавания учебного предмета «География» в основной школе на основе анализа ОГЭ, НИКО, ВПР</w:t>
      </w:r>
    </w:p>
    <w:p w:rsidR="002D3326" w:rsidRDefault="002D3326" w:rsidP="002D3326">
      <w:pPr>
        <w:pStyle w:val="Default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государственной итоговой аттестации выпускников 9 и 11 классов </w:t>
      </w:r>
      <w:r w:rsidR="00B12C21">
        <w:rPr>
          <w:sz w:val="28"/>
          <w:szCs w:val="28"/>
        </w:rPr>
        <w:t xml:space="preserve">2018 года </w:t>
      </w:r>
      <w:r>
        <w:rPr>
          <w:sz w:val="28"/>
          <w:szCs w:val="28"/>
        </w:rPr>
        <w:t xml:space="preserve">по учебному предмету «География», ВПР в 7 и 10-11 классах и НИКО позволяет выявить наиболее трудные для освоения учащимися разделы школьного курса географии. </w:t>
      </w:r>
    </w:p>
    <w:p w:rsidR="002D3326" w:rsidRDefault="002D3326" w:rsidP="002D3326">
      <w:pPr>
        <w:pStyle w:val="Default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низкие результаты наблюдаются в освоении </w:t>
      </w:r>
      <w:proofErr w:type="gramStart"/>
      <w:r>
        <w:rPr>
          <w:sz w:val="28"/>
          <w:szCs w:val="28"/>
        </w:rPr>
        <w:t>учебного</w:t>
      </w:r>
      <w:proofErr w:type="gramEnd"/>
      <w:r>
        <w:rPr>
          <w:sz w:val="28"/>
          <w:szCs w:val="28"/>
        </w:rPr>
        <w:t xml:space="preserve"> материла по следующим темам: «План и карта», «Внутренние воды», «Почвы», «Климат», «Природные зоны», «Географические следствия движения Земли», «Химическая промышленность». </w:t>
      </w:r>
    </w:p>
    <w:p w:rsidR="002D3326" w:rsidRDefault="002D3326" w:rsidP="002D3326">
      <w:pPr>
        <w:pStyle w:val="Default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Причинами невысоких образовательных результатов по географии является </w:t>
      </w:r>
      <w:proofErr w:type="gramStart"/>
      <w:r>
        <w:rPr>
          <w:sz w:val="28"/>
          <w:szCs w:val="28"/>
        </w:rPr>
        <w:t>недостаточная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картографических умений, неумение распознавать существенные признаки географических объектов и явлений. Учащиеся не умеют использовать предоставленные источники географической информации (атласы), не умеют выбирать подходящий тип карты для решения конкретной проблемы. </w:t>
      </w:r>
    </w:p>
    <w:p w:rsidR="002D3326" w:rsidRDefault="002D3326" w:rsidP="002D3326">
      <w:pPr>
        <w:pStyle w:val="Default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Стратегическая задача школьного географического образования – формирование у школьников ключевых предметных компетенций – невозможна без опоры на понятийную основу курса. Для овладения содержанием учебного предмета «География» нужны осознанные знания, опосредованные в географических понятиях. Поэтому особое внимание должно уделяться изучению тем теоретико-практической направленности, формированию базовых понятий – основных категорий географии, на которых основывается формирование географических умений. </w:t>
      </w:r>
    </w:p>
    <w:p w:rsidR="002D3326" w:rsidRDefault="002D3326" w:rsidP="002D3326">
      <w:pPr>
        <w:pStyle w:val="Default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совершенствования преподавания учебного предмета «География» и повышения уровня подготовки выпускников рекомендуется: </w:t>
      </w:r>
    </w:p>
    <w:p w:rsidR="002D3326" w:rsidRDefault="002D3326" w:rsidP="002D3326">
      <w:pPr>
        <w:pStyle w:val="Default"/>
        <w:spacing w:after="6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причины низких результатов по выявленным разделам/темам учебной программы, проанализировать методические просчеты учителя, связанные с единообразием подходов к обучению и минимальной активностью учащихся, с отсутствием системы в формировании ключевых предметных компетенций, заменой системы достижения планируемых результатов «подготовкой к государственной итоговой аттестации»; </w:t>
      </w:r>
    </w:p>
    <w:p w:rsidR="002D3326" w:rsidRDefault="002D3326" w:rsidP="002D3326">
      <w:pPr>
        <w:pStyle w:val="Default"/>
        <w:spacing w:after="6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планировать изучение курса с учетом его особенностей и выявленных проблем, организовывать повторение пройденного материала, особенно за курс основного общего образования; добиваться освоения учащимися соответствующей терминологии. </w:t>
      </w:r>
    </w:p>
    <w:p w:rsidR="002D3326" w:rsidRPr="002D3326" w:rsidRDefault="002D3326" w:rsidP="002D3326">
      <w:pPr>
        <w:pStyle w:val="Style15"/>
        <w:widowControl/>
        <w:spacing w:before="53" w:line="276" w:lineRule="auto"/>
        <w:ind w:left="-567" w:firstLine="567"/>
        <w:jc w:val="left"/>
        <w:rPr>
          <w:rStyle w:val="FontStyle62"/>
          <w:sz w:val="28"/>
          <w:szCs w:val="28"/>
          <w:lang w:val="ru-RU" w:eastAsia="ru-RU"/>
        </w:rPr>
      </w:pPr>
      <w:r>
        <w:rPr>
          <w:rStyle w:val="FontStyle62"/>
          <w:sz w:val="28"/>
          <w:szCs w:val="28"/>
          <w:lang w:val="ru-RU" w:eastAsia="ru-RU"/>
        </w:rPr>
        <w:t>Особое внимание следует уделить формированию следующих умений</w:t>
      </w:r>
      <w:r w:rsidRPr="002D3326">
        <w:rPr>
          <w:rStyle w:val="FontStyle62"/>
          <w:sz w:val="28"/>
          <w:szCs w:val="28"/>
          <w:lang w:val="ru-RU" w:eastAsia="ru-RU"/>
        </w:rPr>
        <w:t>:</w:t>
      </w:r>
    </w:p>
    <w:p w:rsidR="002D3326" w:rsidRPr="002D3326" w:rsidRDefault="002D3326" w:rsidP="002D3326">
      <w:pPr>
        <w:pStyle w:val="Style41"/>
        <w:widowControl/>
        <w:tabs>
          <w:tab w:val="left" w:pos="0"/>
        </w:tabs>
        <w:spacing w:line="276" w:lineRule="auto"/>
        <w:ind w:left="-567" w:firstLine="567"/>
        <w:rPr>
          <w:rStyle w:val="FontStyle62"/>
          <w:sz w:val="28"/>
          <w:szCs w:val="28"/>
          <w:lang w:val="ru-RU" w:eastAsia="ru-RU"/>
        </w:rPr>
      </w:pPr>
      <w:r w:rsidRPr="002D3326">
        <w:rPr>
          <w:rStyle w:val="FontStyle62"/>
          <w:sz w:val="28"/>
          <w:szCs w:val="28"/>
          <w:lang w:val="ru-RU" w:eastAsia="ru-RU"/>
        </w:rPr>
        <w:t>а)</w:t>
      </w:r>
      <w:r w:rsidRPr="002D3326">
        <w:rPr>
          <w:rStyle w:val="FontStyle62"/>
          <w:sz w:val="28"/>
          <w:szCs w:val="28"/>
          <w:lang w:val="ru-RU" w:eastAsia="ru-RU"/>
        </w:rPr>
        <w:tab/>
      </w:r>
      <w:r>
        <w:rPr>
          <w:rStyle w:val="FontStyle62"/>
          <w:sz w:val="28"/>
          <w:szCs w:val="28"/>
          <w:lang w:val="ru-RU" w:eastAsia="ru-RU"/>
        </w:rPr>
        <w:t>работа с картой</w:t>
      </w:r>
      <w:r w:rsidRPr="002D3326">
        <w:rPr>
          <w:rStyle w:val="FontStyle62"/>
          <w:sz w:val="28"/>
          <w:szCs w:val="28"/>
          <w:lang w:val="ru-RU" w:eastAsia="ru-RU"/>
        </w:rPr>
        <w:t xml:space="preserve"> </w:t>
      </w:r>
      <w:r>
        <w:rPr>
          <w:rStyle w:val="FontStyle62"/>
          <w:sz w:val="28"/>
          <w:szCs w:val="28"/>
          <w:lang w:val="ru-RU" w:eastAsia="ru-RU"/>
        </w:rPr>
        <w:t>(определение географической дол</w:t>
      </w:r>
      <w:r w:rsidRPr="002D3326">
        <w:rPr>
          <w:rStyle w:val="FontStyle62"/>
          <w:sz w:val="28"/>
          <w:szCs w:val="28"/>
          <w:lang w:val="ru-RU" w:eastAsia="ru-RU"/>
        </w:rPr>
        <w:t>готы, из карт разного масштаба и содержания выбрать именно ту, которая наилучшим образом отражала бы требуемую для конкретного ответа информацию, обозначить объект на контурной карте);</w:t>
      </w:r>
      <w:r>
        <w:rPr>
          <w:rStyle w:val="FontStyle62"/>
          <w:sz w:val="28"/>
          <w:szCs w:val="28"/>
          <w:lang w:val="ru-RU" w:eastAsia="ru-RU"/>
        </w:rPr>
        <w:t xml:space="preserve"> </w:t>
      </w:r>
      <w:r w:rsidRPr="002D3326">
        <w:rPr>
          <w:rStyle w:val="FontStyle62"/>
          <w:sz w:val="28"/>
          <w:szCs w:val="28"/>
          <w:lang w:val="ru-RU" w:eastAsia="ru-RU"/>
        </w:rPr>
        <w:t>следует больше внимания на уроках уделять самостоятельной работе с картами;</w:t>
      </w:r>
    </w:p>
    <w:p w:rsidR="002D3326" w:rsidRPr="002D3326" w:rsidRDefault="002D3326" w:rsidP="002D3326">
      <w:pPr>
        <w:pStyle w:val="Style41"/>
        <w:widowControl/>
        <w:tabs>
          <w:tab w:val="left" w:pos="278"/>
        </w:tabs>
        <w:spacing w:before="5" w:line="276" w:lineRule="auto"/>
        <w:ind w:left="-567" w:firstLine="567"/>
        <w:jc w:val="left"/>
        <w:rPr>
          <w:rStyle w:val="FontStyle62"/>
          <w:sz w:val="28"/>
          <w:szCs w:val="28"/>
          <w:lang w:val="ru-RU" w:eastAsia="ru-RU"/>
        </w:rPr>
      </w:pPr>
      <w:r w:rsidRPr="002D3326">
        <w:rPr>
          <w:rStyle w:val="FontStyle62"/>
          <w:sz w:val="28"/>
          <w:szCs w:val="28"/>
          <w:lang w:val="ru-RU" w:eastAsia="ru-RU"/>
        </w:rPr>
        <w:t>б)</w:t>
      </w:r>
      <w:r w:rsidRPr="002D3326">
        <w:rPr>
          <w:rStyle w:val="FontStyle62"/>
          <w:sz w:val="28"/>
          <w:szCs w:val="28"/>
          <w:lang w:val="ru-RU" w:eastAsia="ru-RU"/>
        </w:rPr>
        <w:tab/>
        <w:t xml:space="preserve">умением читать </w:t>
      </w:r>
      <w:proofErr w:type="spellStart"/>
      <w:r w:rsidRPr="002D3326">
        <w:rPr>
          <w:rStyle w:val="FontStyle62"/>
          <w:sz w:val="28"/>
          <w:szCs w:val="28"/>
          <w:lang w:val="ru-RU" w:eastAsia="ru-RU"/>
        </w:rPr>
        <w:t>климатограммы</w:t>
      </w:r>
      <w:proofErr w:type="spellEnd"/>
      <w:r w:rsidRPr="002D3326">
        <w:rPr>
          <w:rStyle w:val="FontStyle62"/>
          <w:sz w:val="28"/>
          <w:szCs w:val="28"/>
          <w:lang w:val="ru-RU" w:eastAsia="ru-RU"/>
        </w:rPr>
        <w:t>;</w:t>
      </w:r>
    </w:p>
    <w:p w:rsidR="002D3326" w:rsidRPr="002D3326" w:rsidRDefault="002D3326" w:rsidP="002D3326">
      <w:pPr>
        <w:pStyle w:val="Style41"/>
        <w:widowControl/>
        <w:tabs>
          <w:tab w:val="left" w:pos="0"/>
        </w:tabs>
        <w:spacing w:line="276" w:lineRule="auto"/>
        <w:ind w:left="-567" w:firstLine="567"/>
        <w:rPr>
          <w:rStyle w:val="FontStyle62"/>
          <w:sz w:val="28"/>
          <w:szCs w:val="28"/>
          <w:lang w:val="ru-RU" w:eastAsia="ru-RU"/>
        </w:rPr>
      </w:pPr>
      <w:r>
        <w:rPr>
          <w:rStyle w:val="FontStyle62"/>
          <w:sz w:val="28"/>
          <w:szCs w:val="28"/>
          <w:lang w:val="ru-RU" w:eastAsia="ru-RU"/>
        </w:rPr>
        <w:t>в)</w:t>
      </w:r>
      <w:r>
        <w:rPr>
          <w:rStyle w:val="FontStyle62"/>
          <w:sz w:val="28"/>
          <w:szCs w:val="28"/>
          <w:lang w:val="ru-RU" w:eastAsia="ru-RU"/>
        </w:rPr>
        <w:tab/>
        <w:t>умение</w:t>
      </w:r>
      <w:r w:rsidRPr="002D3326">
        <w:rPr>
          <w:rStyle w:val="FontStyle62"/>
          <w:sz w:val="28"/>
          <w:szCs w:val="28"/>
          <w:lang w:val="ru-RU" w:eastAsia="ru-RU"/>
        </w:rPr>
        <w:t xml:space="preserve"> извлекать информацию из таких источников информации, как графики</w:t>
      </w:r>
      <w:r>
        <w:rPr>
          <w:rStyle w:val="FontStyle62"/>
          <w:sz w:val="28"/>
          <w:szCs w:val="28"/>
          <w:lang w:val="ru-RU" w:eastAsia="ru-RU"/>
        </w:rPr>
        <w:t>, таблицы, диаграммы</w:t>
      </w:r>
      <w:r w:rsidRPr="002D3326">
        <w:rPr>
          <w:rStyle w:val="FontStyle62"/>
          <w:sz w:val="28"/>
          <w:szCs w:val="28"/>
          <w:lang w:val="ru-RU" w:eastAsia="ru-RU"/>
        </w:rPr>
        <w:t>;</w:t>
      </w:r>
    </w:p>
    <w:p w:rsidR="002D3326" w:rsidRPr="002D3326" w:rsidRDefault="002D3326" w:rsidP="002D3326">
      <w:pPr>
        <w:pStyle w:val="Style41"/>
        <w:widowControl/>
        <w:tabs>
          <w:tab w:val="left" w:pos="0"/>
        </w:tabs>
        <w:spacing w:line="276" w:lineRule="auto"/>
        <w:ind w:left="-567" w:firstLine="567"/>
        <w:rPr>
          <w:rStyle w:val="FontStyle62"/>
          <w:sz w:val="28"/>
          <w:szCs w:val="28"/>
          <w:lang w:val="ru-RU" w:eastAsia="ru-RU"/>
        </w:rPr>
      </w:pPr>
      <w:r w:rsidRPr="002D3326">
        <w:rPr>
          <w:rStyle w:val="FontStyle62"/>
          <w:sz w:val="28"/>
          <w:szCs w:val="28"/>
          <w:lang w:val="ru-RU" w:eastAsia="ru-RU"/>
        </w:rPr>
        <w:t>г)</w:t>
      </w:r>
      <w:r w:rsidRPr="002D3326">
        <w:rPr>
          <w:rStyle w:val="FontStyle62"/>
          <w:sz w:val="28"/>
          <w:szCs w:val="28"/>
          <w:lang w:val="ru-RU" w:eastAsia="ru-RU"/>
        </w:rPr>
        <w:tab/>
      </w:r>
      <w:r>
        <w:rPr>
          <w:rStyle w:val="FontStyle62"/>
          <w:sz w:val="28"/>
          <w:szCs w:val="28"/>
          <w:lang w:val="ru-RU" w:eastAsia="ru-RU"/>
        </w:rPr>
        <w:t xml:space="preserve">пользоваться </w:t>
      </w:r>
      <w:r w:rsidRPr="002D3326">
        <w:rPr>
          <w:rStyle w:val="FontStyle62"/>
          <w:sz w:val="28"/>
          <w:szCs w:val="28"/>
          <w:lang w:val="ru-RU" w:eastAsia="ru-RU"/>
        </w:rPr>
        <w:t xml:space="preserve">языковыми средствами - </w:t>
      </w:r>
      <w:proofErr w:type="spellStart"/>
      <w:r w:rsidRPr="002D3326">
        <w:rPr>
          <w:rStyle w:val="FontStyle62"/>
          <w:sz w:val="28"/>
          <w:szCs w:val="28"/>
          <w:lang w:val="ru-RU" w:eastAsia="ru-RU"/>
        </w:rPr>
        <w:t>несформированность</w:t>
      </w:r>
      <w:proofErr w:type="spellEnd"/>
      <w:r w:rsidRPr="002D3326">
        <w:rPr>
          <w:rStyle w:val="FontStyle62"/>
          <w:sz w:val="28"/>
          <w:szCs w:val="28"/>
          <w:lang w:val="ru-RU" w:eastAsia="ru-RU"/>
        </w:rPr>
        <w:t xml:space="preserve"> умения ясно, логично и точно излагать свою точку зрения, использовать адекватные языковые средства, правильную географическую терминологию. Это умение тесно связано с навыками работы с информацией, а также с умением географического анализа и интерпретации текстовой информации. Необходимо не только поощрять учащихся формулировать свои мысли устно или письменно, но и предусматривать при планировании образовательного процесса самостоятельные работы учащихся с текстами географического содержания.</w:t>
      </w:r>
    </w:p>
    <w:p w:rsidR="002D3326" w:rsidRDefault="002D3326" w:rsidP="002D3326">
      <w:pPr>
        <w:pStyle w:val="Style15"/>
        <w:widowControl/>
        <w:spacing w:line="276" w:lineRule="auto"/>
        <w:ind w:left="-567" w:firstLine="567"/>
        <w:rPr>
          <w:rStyle w:val="FontStyle62"/>
          <w:sz w:val="28"/>
          <w:szCs w:val="28"/>
          <w:lang w:val="ru-RU" w:eastAsia="ru-RU"/>
        </w:rPr>
      </w:pPr>
      <w:proofErr w:type="gramStart"/>
      <w:r w:rsidRPr="002D3326">
        <w:rPr>
          <w:rStyle w:val="FontStyle62"/>
          <w:sz w:val="28"/>
          <w:szCs w:val="28"/>
          <w:lang w:val="ru-RU" w:eastAsia="ru-RU"/>
        </w:rPr>
        <w:t>Для повышения эффективности работы по подготовке учащихся к оценочным процедурам по географии</w:t>
      </w:r>
      <w:r>
        <w:rPr>
          <w:rStyle w:val="FontStyle62"/>
          <w:sz w:val="28"/>
          <w:szCs w:val="28"/>
          <w:lang w:val="ru-RU" w:eastAsia="ru-RU"/>
        </w:rPr>
        <w:t xml:space="preserve"> рекомендуется</w:t>
      </w:r>
      <w:r w:rsidR="007E0982">
        <w:rPr>
          <w:rStyle w:val="FontStyle62"/>
          <w:sz w:val="28"/>
          <w:szCs w:val="28"/>
          <w:lang w:val="ru-RU" w:eastAsia="ru-RU"/>
        </w:rPr>
        <w:t>: 1) обсудить</w:t>
      </w:r>
      <w:r>
        <w:rPr>
          <w:rStyle w:val="FontStyle62"/>
          <w:sz w:val="28"/>
          <w:szCs w:val="28"/>
          <w:lang w:val="ru-RU" w:eastAsia="ru-RU"/>
        </w:rPr>
        <w:t xml:space="preserve"> резуль</w:t>
      </w:r>
      <w:r w:rsidRPr="002D3326">
        <w:rPr>
          <w:rStyle w:val="FontStyle62"/>
          <w:sz w:val="28"/>
          <w:szCs w:val="28"/>
          <w:lang w:val="ru-RU" w:eastAsia="ru-RU"/>
        </w:rPr>
        <w:t>таты на августовском совещании учителей, заседаниях методических</w:t>
      </w:r>
      <w:r w:rsidR="007E0982">
        <w:rPr>
          <w:rStyle w:val="FontStyle62"/>
          <w:sz w:val="28"/>
          <w:szCs w:val="28"/>
          <w:lang w:val="ru-RU" w:eastAsia="ru-RU"/>
        </w:rPr>
        <w:t xml:space="preserve"> объединений учителей географии; 2)</w:t>
      </w:r>
      <w:r w:rsidRPr="002D3326">
        <w:rPr>
          <w:rStyle w:val="FontStyle62"/>
          <w:sz w:val="28"/>
          <w:szCs w:val="28"/>
          <w:lang w:val="ru-RU" w:eastAsia="ru-RU"/>
        </w:rPr>
        <w:t xml:space="preserve"> проводить обучающие семинары, индивидуальные и групповые консультации по заданиям, в</w:t>
      </w:r>
      <w:r w:rsidR="007E0982">
        <w:rPr>
          <w:rStyle w:val="FontStyle62"/>
          <w:sz w:val="28"/>
          <w:szCs w:val="28"/>
          <w:lang w:val="ru-RU" w:eastAsia="ru-RU"/>
        </w:rPr>
        <w:t>ызвавшим наибольшие затруднения; 3)</w:t>
      </w:r>
      <w:r>
        <w:rPr>
          <w:rStyle w:val="FontStyle62"/>
          <w:sz w:val="28"/>
          <w:szCs w:val="28"/>
          <w:lang w:val="ru-RU" w:eastAsia="ru-RU"/>
        </w:rPr>
        <w:t xml:space="preserve"> активно участвовать в кон</w:t>
      </w:r>
      <w:r w:rsidRPr="002D3326">
        <w:rPr>
          <w:rStyle w:val="FontStyle62"/>
          <w:sz w:val="28"/>
          <w:szCs w:val="28"/>
          <w:lang w:val="ru-RU" w:eastAsia="ru-RU"/>
        </w:rPr>
        <w:t>сультациях и семин</w:t>
      </w:r>
      <w:r w:rsidR="007E0982">
        <w:rPr>
          <w:rStyle w:val="FontStyle62"/>
          <w:sz w:val="28"/>
          <w:szCs w:val="28"/>
          <w:lang w:val="ru-RU" w:eastAsia="ru-RU"/>
        </w:rPr>
        <w:t xml:space="preserve">арах, посвященных вопросам ВПР; </w:t>
      </w:r>
      <w:r w:rsidR="009C66FC">
        <w:rPr>
          <w:rStyle w:val="FontStyle62"/>
          <w:sz w:val="28"/>
          <w:szCs w:val="28"/>
          <w:lang w:val="ru-RU" w:eastAsia="ru-RU"/>
        </w:rPr>
        <w:t>4) участвовать в курсах ПК;</w:t>
      </w:r>
      <w:proofErr w:type="gramEnd"/>
      <w:r w:rsidR="009C66FC">
        <w:rPr>
          <w:rStyle w:val="FontStyle62"/>
          <w:sz w:val="28"/>
          <w:szCs w:val="28"/>
          <w:lang w:val="ru-RU" w:eastAsia="ru-RU"/>
        </w:rPr>
        <w:t xml:space="preserve"> 5) принимать участие в </w:t>
      </w:r>
      <w:proofErr w:type="spellStart"/>
      <w:r w:rsidR="009C66FC">
        <w:rPr>
          <w:rStyle w:val="FontStyle62"/>
          <w:sz w:val="28"/>
          <w:szCs w:val="28"/>
          <w:lang w:val="ru-RU" w:eastAsia="ru-RU"/>
        </w:rPr>
        <w:t>вебинарах</w:t>
      </w:r>
      <w:proofErr w:type="spellEnd"/>
      <w:r w:rsidRPr="002D3326">
        <w:rPr>
          <w:rStyle w:val="FontStyle62"/>
          <w:sz w:val="28"/>
          <w:szCs w:val="28"/>
          <w:lang w:val="ru-RU" w:eastAsia="ru-RU"/>
        </w:rPr>
        <w:t xml:space="preserve"> издательств, где рассматриваются вопросы ВПР, использ</w:t>
      </w:r>
      <w:r>
        <w:rPr>
          <w:rStyle w:val="FontStyle62"/>
          <w:sz w:val="28"/>
          <w:szCs w:val="28"/>
          <w:lang w:val="ru-RU" w:eastAsia="ru-RU"/>
        </w:rPr>
        <w:t>овать для подготовки диагнос</w:t>
      </w:r>
      <w:r w:rsidRPr="002D3326">
        <w:rPr>
          <w:rStyle w:val="FontStyle62"/>
          <w:sz w:val="28"/>
          <w:szCs w:val="28"/>
          <w:lang w:val="ru-RU" w:eastAsia="ru-RU"/>
        </w:rPr>
        <w:t>тические работы издательств по географии.</w:t>
      </w:r>
    </w:p>
    <w:p w:rsidR="000A61BA" w:rsidRPr="002D3326" w:rsidRDefault="000A61BA" w:rsidP="002D3326">
      <w:pPr>
        <w:pStyle w:val="Style15"/>
        <w:widowControl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D3326" w:rsidRPr="000A61BA" w:rsidRDefault="000A61BA" w:rsidP="000A61BA">
      <w:pPr>
        <w:pStyle w:val="Style15"/>
        <w:widowControl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332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Организация внеурочной деятельности</w:t>
      </w:r>
    </w:p>
    <w:p w:rsidR="002D3326" w:rsidRDefault="002D3326" w:rsidP="000A61BA">
      <w:pPr>
        <w:pStyle w:val="Default"/>
        <w:spacing w:line="276" w:lineRule="auto"/>
        <w:ind w:left="-567"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География как учебный предмет имеет большие возможности для проведения внеурочной работы, так как её содержание тесно связано с окружающей природой, с хозяйственной деятельностью людей, с международными и текущими событиями в нашей стране. Учащихся интересуют многие географические проблемы, раскрыть которые не предоставляется </w:t>
      </w:r>
      <w:proofErr w:type="gramStart"/>
      <w:r>
        <w:rPr>
          <w:sz w:val="28"/>
          <w:szCs w:val="28"/>
        </w:rPr>
        <w:t>возможным</w:t>
      </w:r>
      <w:proofErr w:type="gramEnd"/>
      <w:r>
        <w:rPr>
          <w:sz w:val="28"/>
          <w:szCs w:val="28"/>
        </w:rPr>
        <w:t xml:space="preserve"> на уроке из-за недостатка времени. Удовлетворить интересы школьников, помочь им всесторонне познать многообразие и </w:t>
      </w:r>
      <w:r>
        <w:rPr>
          <w:color w:val="auto"/>
          <w:sz w:val="28"/>
          <w:szCs w:val="28"/>
        </w:rPr>
        <w:t xml:space="preserve">богатство родной природы, насыщенную событиями жизнь своего народа и всей планеты, дать пищу уму и чувством детей - главная задача внеклассных занятий по географии. </w:t>
      </w:r>
    </w:p>
    <w:p w:rsidR="002D3326" w:rsidRDefault="002D3326" w:rsidP="002D3326">
      <w:pPr>
        <w:pStyle w:val="Default"/>
        <w:spacing w:line="276" w:lineRule="auto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География позволяет организовать внеурочную деятельность практически по всем пяти рекомендованным Стандартом направлениям: </w:t>
      </w:r>
    </w:p>
    <w:p w:rsidR="002D3326" w:rsidRDefault="002D3326" w:rsidP="002D3326">
      <w:pPr>
        <w:pStyle w:val="Default"/>
        <w:spacing w:after="32" w:line="276" w:lineRule="auto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spellStart"/>
      <w:r>
        <w:rPr>
          <w:color w:val="auto"/>
          <w:sz w:val="28"/>
          <w:szCs w:val="28"/>
        </w:rPr>
        <w:t>Общеинтеллектуальное</w:t>
      </w:r>
      <w:proofErr w:type="spellEnd"/>
      <w:r>
        <w:rPr>
          <w:color w:val="auto"/>
          <w:sz w:val="28"/>
          <w:szCs w:val="28"/>
        </w:rPr>
        <w:t xml:space="preserve"> направление – клуб знатоков географии, кружок «Познавательная география», географическая секция научного общества учащихся и другие. </w:t>
      </w:r>
    </w:p>
    <w:p w:rsidR="002D3326" w:rsidRDefault="002D3326" w:rsidP="002D3326">
      <w:pPr>
        <w:pStyle w:val="Default"/>
        <w:spacing w:after="32" w:line="276" w:lineRule="auto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Общекультурное направление – организация конкурсов рисунков, экологических плакатов, географических вечеров в рамках предметной недели географии, проектирование «города будущего», «школы будущего», страноведческий кружок, например. </w:t>
      </w:r>
    </w:p>
    <w:p w:rsidR="002D3326" w:rsidRDefault="002D3326" w:rsidP="002D3326">
      <w:pPr>
        <w:pStyle w:val="Default"/>
        <w:spacing w:after="32" w:line="276" w:lineRule="auto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Спортивно-оздоровительное направление – организация Дня туризма в школе, участие в спортивно-туристических соревнованиях, походы. </w:t>
      </w:r>
    </w:p>
    <w:p w:rsidR="002D3326" w:rsidRDefault="002D3326" w:rsidP="002D3326">
      <w:pPr>
        <w:pStyle w:val="Default"/>
        <w:spacing w:after="32" w:line="276" w:lineRule="auto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Духовно-нравственное направление – краеведческий кружок, работа в школьном краеведческом музее. </w:t>
      </w:r>
    </w:p>
    <w:p w:rsidR="002D3326" w:rsidRDefault="002D3326" w:rsidP="002D3326">
      <w:pPr>
        <w:pStyle w:val="Default"/>
        <w:spacing w:line="276" w:lineRule="auto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Социальное направление – организация благоустройства пришкольной территории, экологической тропы, участие в природоохранных акциях. </w:t>
      </w:r>
    </w:p>
    <w:p w:rsidR="002D3326" w:rsidRDefault="002D3326" w:rsidP="002D3326">
      <w:pPr>
        <w:pStyle w:val="Default"/>
        <w:spacing w:line="276" w:lineRule="auto"/>
        <w:ind w:left="-567" w:firstLine="567"/>
        <w:jc w:val="both"/>
        <w:rPr>
          <w:color w:val="auto"/>
          <w:sz w:val="28"/>
          <w:szCs w:val="28"/>
        </w:rPr>
      </w:pPr>
    </w:p>
    <w:p w:rsidR="002D3326" w:rsidRDefault="002D3326" w:rsidP="002D3326">
      <w:pPr>
        <w:pStyle w:val="Style14"/>
        <w:widowControl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326">
        <w:rPr>
          <w:rFonts w:ascii="Times New Roman" w:hAnsi="Times New Roman" w:cs="Times New Roman"/>
          <w:sz w:val="28"/>
          <w:szCs w:val="28"/>
        </w:rPr>
        <w:t xml:space="preserve">На уроках и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внеурочной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важно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осуществлять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биологией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историей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экологией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математикой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физикой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реальной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жизнью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школьника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полной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картины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мира, а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универсальных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sz w:val="28"/>
          <w:szCs w:val="28"/>
        </w:rPr>
        <w:t>действий</w:t>
      </w:r>
      <w:proofErr w:type="spellEnd"/>
      <w:r w:rsidRPr="002D3326">
        <w:rPr>
          <w:rFonts w:ascii="Times New Roman" w:hAnsi="Times New Roman" w:cs="Times New Roman"/>
          <w:sz w:val="28"/>
          <w:szCs w:val="28"/>
        </w:rPr>
        <w:t>.</w:t>
      </w:r>
    </w:p>
    <w:p w:rsidR="002D3326" w:rsidRDefault="002D3326" w:rsidP="002D3326">
      <w:pPr>
        <w:pStyle w:val="Style14"/>
        <w:widowControl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3326" w:rsidRDefault="002D3326" w:rsidP="002D3326">
      <w:pPr>
        <w:pStyle w:val="Style14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3326" w:rsidRPr="002D3326" w:rsidRDefault="002D3326" w:rsidP="002D3326">
      <w:pPr>
        <w:pStyle w:val="Style14"/>
        <w:widowControl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3326">
        <w:rPr>
          <w:rFonts w:ascii="Times New Roman" w:hAnsi="Times New Roman" w:cs="Times New Roman"/>
          <w:b/>
          <w:bCs/>
          <w:sz w:val="28"/>
          <w:szCs w:val="28"/>
        </w:rPr>
        <w:t>Информационные</w:t>
      </w:r>
      <w:proofErr w:type="spellEnd"/>
      <w:r w:rsidRPr="002D33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  <w:proofErr w:type="spellEnd"/>
      <w:r w:rsidRPr="002D332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D3326">
        <w:rPr>
          <w:rFonts w:ascii="Times New Roman" w:hAnsi="Times New Roman" w:cs="Times New Roman"/>
          <w:b/>
          <w:bCs/>
          <w:sz w:val="28"/>
          <w:szCs w:val="28"/>
        </w:rPr>
        <w:t>обеспечивающие</w:t>
      </w:r>
      <w:proofErr w:type="spellEnd"/>
      <w:r w:rsidRPr="002D33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b/>
          <w:bCs/>
          <w:sz w:val="28"/>
          <w:szCs w:val="28"/>
        </w:rPr>
        <w:t>методическое</w:t>
      </w:r>
      <w:proofErr w:type="spellEnd"/>
      <w:r w:rsidRPr="002D33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b/>
          <w:bCs/>
          <w:sz w:val="28"/>
          <w:szCs w:val="28"/>
        </w:rPr>
        <w:t>сопровождение</w:t>
      </w:r>
      <w:proofErr w:type="spellEnd"/>
      <w:r w:rsidRPr="002D33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proofErr w:type="spellEnd"/>
      <w:r w:rsidRPr="002D33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326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proofErr w:type="spellEnd"/>
      <w:r w:rsidRPr="002D3326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Pr="002D3326">
        <w:rPr>
          <w:rFonts w:ascii="Times New Roman" w:hAnsi="Times New Roman" w:cs="Times New Roman"/>
          <w:b/>
          <w:bCs/>
          <w:sz w:val="28"/>
          <w:szCs w:val="28"/>
        </w:rPr>
        <w:t>учебному</w:t>
      </w:r>
      <w:proofErr w:type="spellEnd"/>
      <w:r w:rsidRPr="002D3326">
        <w:rPr>
          <w:rFonts w:ascii="Times New Roman" w:hAnsi="Times New Roman" w:cs="Times New Roman"/>
          <w:b/>
          <w:bCs/>
          <w:sz w:val="28"/>
          <w:szCs w:val="28"/>
        </w:rPr>
        <w:t xml:space="preserve"> предмету «</w:t>
      </w:r>
      <w:proofErr w:type="spellStart"/>
      <w:r w:rsidRPr="002D3326"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  <w:proofErr w:type="spellEnd"/>
      <w:r w:rsidRPr="002D332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D3326" w:rsidRPr="002D3326" w:rsidRDefault="002D3326" w:rsidP="002D3326">
      <w:pPr>
        <w:pStyle w:val="Style14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3"/>
        <w:gridCol w:w="4553"/>
      </w:tblGrid>
      <w:tr w:rsidR="002D3326" w:rsidTr="002D3326">
        <w:trPr>
          <w:trHeight w:val="127"/>
        </w:trPr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ресурса </w:t>
            </w:r>
          </w:p>
        </w:tc>
      </w:tr>
      <w:tr w:rsidR="002D3326" w:rsidTr="002D3326">
        <w:trPr>
          <w:trHeight w:val="127"/>
        </w:trPr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http: //</w:t>
            </w:r>
            <w:proofErr w:type="spellStart"/>
            <w:r>
              <w:rPr>
                <w:sz w:val="28"/>
                <w:szCs w:val="28"/>
              </w:rPr>
              <w:t>geo</w:t>
            </w:r>
            <w:proofErr w:type="spellEnd"/>
            <w:r>
              <w:rPr>
                <w:sz w:val="28"/>
                <w:szCs w:val="28"/>
              </w:rPr>
              <w:t xml:space="preserve">. 1september.ru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Газета «География» </w:t>
            </w:r>
          </w:p>
        </w:tc>
      </w:tr>
      <w:tr w:rsidR="002D3326" w:rsidTr="002D3326">
        <w:trPr>
          <w:trHeight w:val="289"/>
        </w:trPr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http: //</w:t>
            </w:r>
            <w:proofErr w:type="spellStart"/>
            <w:r>
              <w:rPr>
                <w:sz w:val="28"/>
                <w:szCs w:val="28"/>
              </w:rPr>
              <w:t>www.geoman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по географии. </w:t>
            </w:r>
            <w:r>
              <w:rPr>
                <w:sz w:val="28"/>
                <w:szCs w:val="28"/>
              </w:rPr>
              <w:lastRenderedPageBreak/>
              <w:t xml:space="preserve">Географическая энциклопедия </w:t>
            </w:r>
          </w:p>
        </w:tc>
      </w:tr>
      <w:tr w:rsidR="002D3326" w:rsidTr="002D3326">
        <w:trPr>
          <w:trHeight w:val="289"/>
        </w:trPr>
        <w:tc>
          <w:tcPr>
            <w:tcW w:w="4553" w:type="dxa"/>
          </w:tcPr>
          <w:p w:rsidR="002D3326" w:rsidRPr="002D3326" w:rsidRDefault="002D3326">
            <w:pPr>
              <w:pStyle w:val="Default"/>
              <w:rPr>
                <w:sz w:val="28"/>
                <w:szCs w:val="28"/>
                <w:lang w:val="en-US"/>
              </w:rPr>
            </w:pPr>
            <w:proofErr w:type="gramStart"/>
            <w:r w:rsidRPr="002D3326">
              <w:rPr>
                <w:sz w:val="28"/>
                <w:szCs w:val="28"/>
                <w:lang w:val="en-US"/>
              </w:rPr>
              <w:lastRenderedPageBreak/>
              <w:t>http</w:t>
            </w:r>
            <w:proofErr w:type="gramEnd"/>
            <w:r w:rsidRPr="002D3326">
              <w:rPr>
                <w:sz w:val="28"/>
                <w:szCs w:val="28"/>
                <w:lang w:val="en-US"/>
              </w:rPr>
              <w:t>: //</w:t>
            </w:r>
            <w:proofErr w:type="spellStart"/>
            <w:r w:rsidRPr="002D3326">
              <w:rPr>
                <w:sz w:val="28"/>
                <w:szCs w:val="28"/>
                <w:lang w:val="en-US"/>
              </w:rPr>
              <w:t>geo.tur.narod</w:t>
            </w:r>
            <w:proofErr w:type="spellEnd"/>
            <w:r w:rsidRPr="002D3326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2D332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D332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Геотур</w:t>
            </w:r>
            <w:proofErr w:type="spellEnd"/>
            <w:r>
              <w:rPr>
                <w:sz w:val="28"/>
                <w:szCs w:val="28"/>
              </w:rPr>
              <w:t xml:space="preserve">: география стран и континентов </w:t>
            </w:r>
          </w:p>
        </w:tc>
      </w:tr>
      <w:tr w:rsidR="002D3326" w:rsidTr="002D3326">
        <w:trPr>
          <w:trHeight w:val="286"/>
        </w:trPr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http: //</w:t>
            </w:r>
            <w:proofErr w:type="spellStart"/>
            <w:r>
              <w:rPr>
                <w:sz w:val="28"/>
                <w:szCs w:val="28"/>
              </w:rPr>
              <w:t>geo.www.encarta.ru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Самая большая энциклопедия по любой стране мира </w:t>
            </w:r>
          </w:p>
        </w:tc>
      </w:tr>
      <w:tr w:rsidR="002D3326" w:rsidTr="002D3326">
        <w:trPr>
          <w:trHeight w:val="127"/>
        </w:trPr>
        <w:tc>
          <w:tcPr>
            <w:tcW w:w="4553" w:type="dxa"/>
          </w:tcPr>
          <w:p w:rsidR="002D3326" w:rsidRPr="002D3326" w:rsidRDefault="002D3326">
            <w:pPr>
              <w:pStyle w:val="Default"/>
              <w:rPr>
                <w:sz w:val="28"/>
                <w:szCs w:val="28"/>
                <w:lang w:val="en-US"/>
              </w:rPr>
            </w:pPr>
            <w:proofErr w:type="gramStart"/>
            <w:r w:rsidRPr="002D3326">
              <w:rPr>
                <w:sz w:val="28"/>
                <w:szCs w:val="28"/>
                <w:lang w:val="en-US"/>
              </w:rPr>
              <w:t>http</w:t>
            </w:r>
            <w:proofErr w:type="gramEnd"/>
            <w:r w:rsidRPr="002D3326">
              <w:rPr>
                <w:sz w:val="28"/>
                <w:szCs w:val="28"/>
                <w:lang w:val="en-US"/>
              </w:rPr>
              <w:t xml:space="preserve">: //geo. www.gro.ru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География. Планета Земля </w:t>
            </w:r>
          </w:p>
        </w:tc>
      </w:tr>
      <w:tr w:rsidR="002D3326" w:rsidTr="002D3326">
        <w:trPr>
          <w:trHeight w:val="127"/>
        </w:trPr>
        <w:tc>
          <w:tcPr>
            <w:tcW w:w="4553" w:type="dxa"/>
          </w:tcPr>
          <w:p w:rsidR="002D3326" w:rsidRPr="002D3326" w:rsidRDefault="002D3326">
            <w:pPr>
              <w:pStyle w:val="Default"/>
              <w:rPr>
                <w:sz w:val="28"/>
                <w:szCs w:val="28"/>
                <w:lang w:val="en-US"/>
              </w:rPr>
            </w:pPr>
            <w:proofErr w:type="gramStart"/>
            <w:r w:rsidRPr="002D3326">
              <w:rPr>
                <w:sz w:val="28"/>
                <w:szCs w:val="28"/>
                <w:lang w:val="en-US"/>
              </w:rPr>
              <w:t>http</w:t>
            </w:r>
            <w:proofErr w:type="gramEnd"/>
            <w:r w:rsidRPr="002D3326">
              <w:rPr>
                <w:sz w:val="28"/>
                <w:szCs w:val="28"/>
                <w:lang w:val="en-US"/>
              </w:rPr>
              <w:t xml:space="preserve">: //geo. www.geoport.ru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Страноведческий портал </w:t>
            </w:r>
          </w:p>
        </w:tc>
      </w:tr>
      <w:tr w:rsidR="002D3326" w:rsidTr="002D3326">
        <w:trPr>
          <w:trHeight w:val="127"/>
        </w:trPr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http://geo. </w:t>
            </w:r>
            <w:proofErr w:type="spellStart"/>
            <w:r>
              <w:rPr>
                <w:sz w:val="28"/>
                <w:szCs w:val="28"/>
              </w:rPr>
              <w:t>www.geosite.com.ru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GeoSite</w:t>
            </w:r>
            <w:proofErr w:type="spellEnd"/>
            <w:r>
              <w:rPr>
                <w:sz w:val="28"/>
                <w:szCs w:val="28"/>
              </w:rPr>
              <w:t xml:space="preserve"> – все о географии </w:t>
            </w:r>
          </w:p>
        </w:tc>
      </w:tr>
      <w:tr w:rsidR="002D3326" w:rsidTr="002D3326">
        <w:trPr>
          <w:trHeight w:val="127"/>
        </w:trPr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http: //</w:t>
            </w:r>
            <w:proofErr w:type="spellStart"/>
            <w:r>
              <w:rPr>
                <w:sz w:val="28"/>
                <w:szCs w:val="28"/>
              </w:rPr>
              <w:t>www.vokrugsveta.ru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«Вокруг света» </w:t>
            </w:r>
          </w:p>
        </w:tc>
      </w:tr>
      <w:tr w:rsidR="002D3326" w:rsidTr="002D3326">
        <w:trPr>
          <w:trHeight w:val="127"/>
        </w:trPr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http: // </w:t>
            </w:r>
            <w:proofErr w:type="spellStart"/>
            <w:r>
              <w:rPr>
                <w:sz w:val="28"/>
                <w:szCs w:val="28"/>
              </w:rPr>
              <w:t>www.geoclub.ru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«ГЕО» </w:t>
            </w:r>
          </w:p>
        </w:tc>
      </w:tr>
      <w:tr w:rsidR="002D3326" w:rsidTr="002D3326">
        <w:trPr>
          <w:trHeight w:val="127"/>
        </w:trPr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http: //</w:t>
            </w:r>
            <w:proofErr w:type="spellStart"/>
            <w:r>
              <w:rPr>
                <w:sz w:val="28"/>
                <w:szCs w:val="28"/>
              </w:rPr>
              <w:t>nauka.relis.ru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«Наука и жизнь» </w:t>
            </w:r>
          </w:p>
        </w:tc>
      </w:tr>
      <w:tr w:rsidR="002D3326" w:rsidTr="002D3326">
        <w:trPr>
          <w:trHeight w:val="289"/>
        </w:trPr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http: //</w:t>
            </w:r>
            <w:proofErr w:type="spellStart"/>
            <w:r>
              <w:rPr>
                <w:sz w:val="28"/>
                <w:szCs w:val="28"/>
              </w:rPr>
              <w:t>fcior.edu.ru|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центр информационно-образовательных ресурсов </w:t>
            </w:r>
          </w:p>
        </w:tc>
      </w:tr>
      <w:tr w:rsidR="002D3326" w:rsidTr="002D3326">
        <w:trPr>
          <w:trHeight w:val="127"/>
        </w:trPr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http://geo.metodist.ru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методическая лаборатория географии </w:t>
            </w:r>
          </w:p>
        </w:tc>
      </w:tr>
      <w:tr w:rsidR="002D3326" w:rsidTr="002D3326">
        <w:trPr>
          <w:trHeight w:val="289"/>
        </w:trPr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http: //</w:t>
            </w:r>
            <w:proofErr w:type="spellStart"/>
            <w:r>
              <w:rPr>
                <w:sz w:val="28"/>
                <w:szCs w:val="28"/>
              </w:rPr>
              <w:t>mygeog.ru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Географический образовательный портал </w:t>
            </w:r>
          </w:p>
        </w:tc>
      </w:tr>
      <w:tr w:rsidR="002D3326" w:rsidTr="002D3326">
        <w:trPr>
          <w:trHeight w:val="289"/>
        </w:trPr>
        <w:tc>
          <w:tcPr>
            <w:tcW w:w="4553" w:type="dxa"/>
          </w:tcPr>
          <w:p w:rsidR="002D3326" w:rsidRPr="002D3326" w:rsidRDefault="002D3326">
            <w:pPr>
              <w:pStyle w:val="Default"/>
              <w:rPr>
                <w:sz w:val="28"/>
                <w:szCs w:val="28"/>
                <w:lang w:val="en-US"/>
              </w:rPr>
            </w:pPr>
            <w:r w:rsidRPr="002D3326">
              <w:rPr>
                <w:sz w:val="28"/>
                <w:szCs w:val="28"/>
                <w:lang w:val="en-US"/>
              </w:rPr>
              <w:t xml:space="preserve">http: // atlasrussia.ru/malyy-atlas-mira-1990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Малый атлас мира </w:t>
            </w:r>
          </w:p>
        </w:tc>
      </w:tr>
      <w:tr w:rsidR="002D3326" w:rsidTr="002D3326">
        <w:trPr>
          <w:trHeight w:val="286"/>
        </w:trPr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http://geography.su/atlas/item/f00/s00/z0000000/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Атлас для учителя географии </w:t>
            </w:r>
          </w:p>
        </w:tc>
      </w:tr>
      <w:tr w:rsidR="002D3326" w:rsidTr="002D3326">
        <w:trPr>
          <w:trHeight w:val="286"/>
        </w:trPr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http://geosfera.ucoz.org/photo/karty/29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карты мира </w:t>
            </w:r>
          </w:p>
        </w:tc>
      </w:tr>
      <w:tr w:rsidR="002D3326" w:rsidTr="002D3326">
        <w:trPr>
          <w:trHeight w:val="127"/>
        </w:trPr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http://www.rgo.ru/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Русское географическое общество </w:t>
            </w:r>
          </w:p>
        </w:tc>
      </w:tr>
      <w:tr w:rsidR="002D3326" w:rsidTr="002D3326">
        <w:trPr>
          <w:trHeight w:val="289"/>
        </w:trPr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http://guzvenag.ucoz.ru/index/trenazhery_animacii/0-31 </w:t>
            </w:r>
          </w:p>
        </w:tc>
        <w:tc>
          <w:tcPr>
            <w:tcW w:w="4553" w:type="dxa"/>
          </w:tcPr>
          <w:p w:rsidR="002D3326" w:rsidRDefault="002D33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Тренажёры на знание карты </w:t>
            </w:r>
          </w:p>
        </w:tc>
      </w:tr>
    </w:tbl>
    <w:p w:rsidR="006F4292" w:rsidRDefault="006F4292" w:rsidP="002D3326">
      <w:pPr>
        <w:pStyle w:val="Style14"/>
        <w:widowControl/>
        <w:spacing w:line="276" w:lineRule="auto"/>
        <w:ind w:firstLine="426"/>
        <w:jc w:val="both"/>
        <w:rPr>
          <w:rStyle w:val="FontStyle59"/>
          <w:sz w:val="28"/>
          <w:szCs w:val="28"/>
          <w:lang w:val="ru-RU" w:eastAsia="ru-RU"/>
        </w:rPr>
      </w:pPr>
    </w:p>
    <w:p w:rsidR="006F4292" w:rsidRDefault="006F4292" w:rsidP="006F4292"/>
    <w:p w:rsidR="002D3326" w:rsidRDefault="006F4292" w:rsidP="006F4292">
      <w:pPr>
        <w:tabs>
          <w:tab w:val="left" w:pos="1305"/>
        </w:tabs>
      </w:pPr>
      <w:r>
        <w:tab/>
      </w:r>
    </w:p>
    <w:p w:rsidR="006F4292" w:rsidRPr="006F4292" w:rsidRDefault="006F4292" w:rsidP="006F4292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6F4292">
        <w:rPr>
          <w:rFonts w:ascii="Times New Roman" w:hAnsi="Times New Roman" w:cs="Times New Roman"/>
          <w:sz w:val="24"/>
          <w:szCs w:val="24"/>
        </w:rPr>
        <w:t>Методист</w:t>
      </w:r>
    </w:p>
    <w:p w:rsidR="006F4292" w:rsidRPr="006F4292" w:rsidRDefault="006F4292" w:rsidP="006F4292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6F4292">
        <w:rPr>
          <w:rFonts w:ascii="Times New Roman" w:hAnsi="Times New Roman" w:cs="Times New Roman"/>
          <w:sz w:val="24"/>
          <w:szCs w:val="24"/>
        </w:rPr>
        <w:t>центра оценки качества образования</w:t>
      </w:r>
      <w:r w:rsidRPr="006F4292">
        <w:rPr>
          <w:rFonts w:ascii="Times New Roman" w:hAnsi="Times New Roman" w:cs="Times New Roman"/>
          <w:sz w:val="24"/>
          <w:szCs w:val="24"/>
        </w:rPr>
        <w:tab/>
      </w:r>
      <w:r w:rsidRPr="006F4292">
        <w:rPr>
          <w:rFonts w:ascii="Times New Roman" w:hAnsi="Times New Roman" w:cs="Times New Roman"/>
          <w:sz w:val="24"/>
          <w:szCs w:val="24"/>
        </w:rPr>
        <w:tab/>
      </w:r>
      <w:r w:rsidRPr="006F4292">
        <w:rPr>
          <w:rFonts w:ascii="Times New Roman" w:hAnsi="Times New Roman" w:cs="Times New Roman"/>
          <w:sz w:val="24"/>
          <w:szCs w:val="24"/>
        </w:rPr>
        <w:tab/>
      </w:r>
      <w:r w:rsidRPr="006F42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4292">
        <w:rPr>
          <w:rFonts w:ascii="Times New Roman" w:hAnsi="Times New Roman" w:cs="Times New Roman"/>
          <w:sz w:val="24"/>
          <w:szCs w:val="24"/>
        </w:rPr>
        <w:t>Н.В.Корчинская</w:t>
      </w:r>
      <w:proofErr w:type="spellEnd"/>
    </w:p>
    <w:sectPr w:rsidR="006F4292" w:rsidRPr="006F4292" w:rsidSect="001A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8960CC4"/>
    <w:multiLevelType w:val="singleLevel"/>
    <w:tmpl w:val="BB6473D6"/>
    <w:lvl w:ilvl="0">
      <w:start w:val="4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">
    <w:nsid w:val="0B0F6E48"/>
    <w:multiLevelType w:val="singleLevel"/>
    <w:tmpl w:val="D97CF9E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628791E"/>
    <w:multiLevelType w:val="singleLevel"/>
    <w:tmpl w:val="8ACC572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3BB30B93"/>
    <w:multiLevelType w:val="singleLevel"/>
    <w:tmpl w:val="87FEA0E2"/>
    <w:lvl w:ilvl="0">
      <w:start w:val="6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">
    <w:nsid w:val="499A670A"/>
    <w:multiLevelType w:val="singleLevel"/>
    <w:tmpl w:val="8ED87366"/>
    <w:lvl w:ilvl="0">
      <w:start w:val="2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6">
    <w:nsid w:val="51143E8C"/>
    <w:multiLevelType w:val="singleLevel"/>
    <w:tmpl w:val="D63C327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6B154EF5"/>
    <w:multiLevelType w:val="singleLevel"/>
    <w:tmpl w:val="7FF8F1A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76B66325"/>
    <w:multiLevelType w:val="singleLevel"/>
    <w:tmpl w:val="D63C327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24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326"/>
    <w:rsid w:val="00044FB9"/>
    <w:rsid w:val="000A61BA"/>
    <w:rsid w:val="001A41BE"/>
    <w:rsid w:val="002C655B"/>
    <w:rsid w:val="002D3326"/>
    <w:rsid w:val="0044523B"/>
    <w:rsid w:val="004F44AC"/>
    <w:rsid w:val="006F4292"/>
    <w:rsid w:val="0070439B"/>
    <w:rsid w:val="007D5D26"/>
    <w:rsid w:val="007E0982"/>
    <w:rsid w:val="007F64B6"/>
    <w:rsid w:val="008C51EB"/>
    <w:rsid w:val="009C66FC"/>
    <w:rsid w:val="009E404E"/>
    <w:rsid w:val="009F6ABF"/>
    <w:rsid w:val="00B12C21"/>
    <w:rsid w:val="00B748F2"/>
    <w:rsid w:val="00BE5D08"/>
    <w:rsid w:val="00C165DF"/>
    <w:rsid w:val="00C32C82"/>
    <w:rsid w:val="00D102E6"/>
    <w:rsid w:val="00EE4929"/>
    <w:rsid w:val="00F649C2"/>
    <w:rsid w:val="00F86A8E"/>
    <w:rsid w:val="00FF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D3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hAnsi="Century Gothic"/>
      <w:sz w:val="24"/>
      <w:szCs w:val="24"/>
      <w:lang w:val="uk-UA" w:eastAsia="uk-UA"/>
    </w:rPr>
  </w:style>
  <w:style w:type="paragraph" w:customStyle="1" w:styleId="Style13">
    <w:name w:val="Style13"/>
    <w:basedOn w:val="a"/>
    <w:uiPriority w:val="99"/>
    <w:rsid w:val="002D3326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Century Gothic" w:hAnsi="Century Gothic"/>
      <w:sz w:val="24"/>
      <w:szCs w:val="24"/>
      <w:lang w:val="uk-UA" w:eastAsia="uk-UA"/>
    </w:rPr>
  </w:style>
  <w:style w:type="paragraph" w:customStyle="1" w:styleId="Style15">
    <w:name w:val="Style15"/>
    <w:basedOn w:val="a"/>
    <w:uiPriority w:val="99"/>
    <w:rsid w:val="002D3326"/>
    <w:pPr>
      <w:widowControl w:val="0"/>
      <w:autoSpaceDE w:val="0"/>
      <w:autoSpaceDN w:val="0"/>
      <w:adjustRightInd w:val="0"/>
      <w:spacing w:after="0" w:line="260" w:lineRule="exact"/>
      <w:ind w:firstLine="394"/>
      <w:jc w:val="both"/>
    </w:pPr>
    <w:rPr>
      <w:rFonts w:ascii="Century Gothic" w:hAnsi="Century Gothic"/>
      <w:sz w:val="24"/>
      <w:szCs w:val="24"/>
      <w:lang w:val="uk-UA" w:eastAsia="uk-UA"/>
    </w:rPr>
  </w:style>
  <w:style w:type="paragraph" w:customStyle="1" w:styleId="Style17">
    <w:name w:val="Style17"/>
    <w:basedOn w:val="a"/>
    <w:uiPriority w:val="99"/>
    <w:rsid w:val="002D3326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Century Gothic" w:hAnsi="Century Gothic"/>
      <w:sz w:val="24"/>
      <w:szCs w:val="24"/>
      <w:lang w:val="uk-UA" w:eastAsia="uk-UA"/>
    </w:rPr>
  </w:style>
  <w:style w:type="paragraph" w:customStyle="1" w:styleId="Style36">
    <w:name w:val="Style36"/>
    <w:basedOn w:val="a"/>
    <w:uiPriority w:val="99"/>
    <w:rsid w:val="002D3326"/>
    <w:pPr>
      <w:widowControl w:val="0"/>
      <w:autoSpaceDE w:val="0"/>
      <w:autoSpaceDN w:val="0"/>
      <w:adjustRightInd w:val="0"/>
      <w:spacing w:after="0" w:line="206" w:lineRule="exact"/>
    </w:pPr>
    <w:rPr>
      <w:rFonts w:ascii="Century Gothic" w:hAnsi="Century Gothic"/>
      <w:sz w:val="24"/>
      <w:szCs w:val="24"/>
      <w:lang w:val="uk-UA" w:eastAsia="uk-UA"/>
    </w:rPr>
  </w:style>
  <w:style w:type="paragraph" w:customStyle="1" w:styleId="Style37">
    <w:name w:val="Style37"/>
    <w:basedOn w:val="a"/>
    <w:uiPriority w:val="99"/>
    <w:rsid w:val="002D332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val="uk-UA" w:eastAsia="uk-UA"/>
    </w:rPr>
  </w:style>
  <w:style w:type="paragraph" w:customStyle="1" w:styleId="Style38">
    <w:name w:val="Style38"/>
    <w:basedOn w:val="a"/>
    <w:uiPriority w:val="99"/>
    <w:rsid w:val="002D3326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Century Gothic" w:hAnsi="Century Gothic"/>
      <w:sz w:val="24"/>
      <w:szCs w:val="24"/>
      <w:lang w:val="uk-UA" w:eastAsia="uk-UA"/>
    </w:rPr>
  </w:style>
  <w:style w:type="character" w:customStyle="1" w:styleId="FontStyle59">
    <w:name w:val="Font Style59"/>
    <w:basedOn w:val="a0"/>
    <w:uiPriority w:val="99"/>
    <w:rsid w:val="002D33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basedOn w:val="a0"/>
    <w:uiPriority w:val="99"/>
    <w:rsid w:val="002D33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basedOn w:val="a0"/>
    <w:uiPriority w:val="99"/>
    <w:rsid w:val="002D3326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2D332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5">
    <w:name w:val="Font Style65"/>
    <w:basedOn w:val="a0"/>
    <w:uiPriority w:val="99"/>
    <w:rsid w:val="002D3326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a0"/>
    <w:uiPriority w:val="99"/>
    <w:rsid w:val="002D332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uiPriority w:val="99"/>
    <w:rsid w:val="002D332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Century Gothic" w:hAnsi="Century Gothic"/>
      <w:sz w:val="24"/>
      <w:szCs w:val="24"/>
      <w:lang w:val="uk-UA" w:eastAsia="uk-UA"/>
    </w:rPr>
  </w:style>
  <w:style w:type="paragraph" w:customStyle="1" w:styleId="Style16">
    <w:name w:val="Style16"/>
    <w:basedOn w:val="a"/>
    <w:uiPriority w:val="99"/>
    <w:rsid w:val="002D3326"/>
    <w:pPr>
      <w:widowControl w:val="0"/>
      <w:autoSpaceDE w:val="0"/>
      <w:autoSpaceDN w:val="0"/>
      <w:adjustRightInd w:val="0"/>
      <w:spacing w:after="0" w:line="259" w:lineRule="exact"/>
      <w:ind w:firstLine="394"/>
      <w:jc w:val="both"/>
    </w:pPr>
    <w:rPr>
      <w:rFonts w:ascii="Century Gothic" w:hAnsi="Century Gothic"/>
      <w:sz w:val="24"/>
      <w:szCs w:val="24"/>
      <w:lang w:val="uk-UA" w:eastAsia="uk-UA"/>
    </w:rPr>
  </w:style>
  <w:style w:type="paragraph" w:customStyle="1" w:styleId="Style41">
    <w:name w:val="Style41"/>
    <w:basedOn w:val="a"/>
    <w:uiPriority w:val="99"/>
    <w:rsid w:val="002D3326"/>
    <w:pPr>
      <w:widowControl w:val="0"/>
      <w:autoSpaceDE w:val="0"/>
      <w:autoSpaceDN w:val="0"/>
      <w:adjustRightInd w:val="0"/>
      <w:spacing w:after="0" w:line="259" w:lineRule="exact"/>
      <w:ind w:hanging="283"/>
      <w:jc w:val="both"/>
    </w:pPr>
    <w:rPr>
      <w:rFonts w:ascii="Century Gothic" w:hAnsi="Century Gothic"/>
      <w:sz w:val="24"/>
      <w:szCs w:val="24"/>
      <w:lang w:val="uk-UA" w:eastAsia="uk-UA"/>
    </w:rPr>
  </w:style>
  <w:style w:type="paragraph" w:customStyle="1" w:styleId="Style20">
    <w:name w:val="Style20"/>
    <w:basedOn w:val="a"/>
    <w:uiPriority w:val="99"/>
    <w:rsid w:val="002D3326"/>
    <w:pPr>
      <w:widowControl w:val="0"/>
      <w:autoSpaceDE w:val="0"/>
      <w:autoSpaceDN w:val="0"/>
      <w:adjustRightInd w:val="0"/>
      <w:spacing w:after="0" w:line="259" w:lineRule="exact"/>
      <w:ind w:firstLine="394"/>
      <w:jc w:val="both"/>
    </w:pPr>
    <w:rPr>
      <w:rFonts w:ascii="Century Gothic" w:hAnsi="Century Gothic"/>
      <w:sz w:val="24"/>
      <w:szCs w:val="24"/>
      <w:lang w:val="uk-UA" w:eastAsia="uk-UA"/>
    </w:rPr>
  </w:style>
  <w:style w:type="paragraph" w:customStyle="1" w:styleId="Style25">
    <w:name w:val="Style25"/>
    <w:basedOn w:val="a"/>
    <w:uiPriority w:val="99"/>
    <w:rsid w:val="002D3326"/>
    <w:pPr>
      <w:widowControl w:val="0"/>
      <w:autoSpaceDE w:val="0"/>
      <w:autoSpaceDN w:val="0"/>
      <w:adjustRightInd w:val="0"/>
      <w:spacing w:after="0" w:line="259" w:lineRule="exact"/>
      <w:ind w:hanging="278"/>
      <w:jc w:val="both"/>
    </w:pPr>
    <w:rPr>
      <w:rFonts w:ascii="Century Gothic" w:hAnsi="Century Gothic"/>
      <w:sz w:val="24"/>
      <w:szCs w:val="24"/>
      <w:lang w:val="uk-UA" w:eastAsia="uk-UA"/>
    </w:rPr>
  </w:style>
  <w:style w:type="paragraph" w:customStyle="1" w:styleId="Style44">
    <w:name w:val="Style44"/>
    <w:basedOn w:val="a"/>
    <w:uiPriority w:val="99"/>
    <w:rsid w:val="002D332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Gothic" w:hAnsi="Century Gothic"/>
      <w:sz w:val="24"/>
      <w:szCs w:val="24"/>
      <w:lang w:val="uk-UA" w:eastAsia="uk-UA"/>
    </w:rPr>
  </w:style>
  <w:style w:type="paragraph" w:customStyle="1" w:styleId="Style39">
    <w:name w:val="Style39"/>
    <w:basedOn w:val="a"/>
    <w:uiPriority w:val="99"/>
    <w:rsid w:val="002D3326"/>
    <w:pPr>
      <w:widowControl w:val="0"/>
      <w:autoSpaceDE w:val="0"/>
      <w:autoSpaceDN w:val="0"/>
      <w:adjustRightInd w:val="0"/>
      <w:spacing w:after="0" w:line="259" w:lineRule="exact"/>
      <w:ind w:firstLine="1214"/>
    </w:pPr>
    <w:rPr>
      <w:rFonts w:ascii="Century Gothic" w:hAnsi="Century Gothic"/>
      <w:sz w:val="24"/>
      <w:szCs w:val="24"/>
      <w:lang w:val="uk-UA" w:eastAsia="uk-UA"/>
    </w:rPr>
  </w:style>
  <w:style w:type="paragraph" w:customStyle="1" w:styleId="Style14">
    <w:name w:val="Style14"/>
    <w:basedOn w:val="a"/>
    <w:uiPriority w:val="99"/>
    <w:rsid w:val="002D3326"/>
    <w:pPr>
      <w:widowControl w:val="0"/>
      <w:autoSpaceDE w:val="0"/>
      <w:autoSpaceDN w:val="0"/>
      <w:adjustRightInd w:val="0"/>
      <w:spacing w:after="0" w:line="264" w:lineRule="exact"/>
      <w:ind w:firstLine="480"/>
    </w:pPr>
    <w:rPr>
      <w:rFonts w:ascii="Century Gothic" w:hAnsi="Century Gothic"/>
      <w:sz w:val="24"/>
      <w:szCs w:val="24"/>
      <w:lang w:val="uk-UA" w:eastAsia="uk-UA"/>
    </w:rPr>
  </w:style>
  <w:style w:type="paragraph" w:customStyle="1" w:styleId="Style24">
    <w:name w:val="Style24"/>
    <w:basedOn w:val="a"/>
    <w:uiPriority w:val="99"/>
    <w:rsid w:val="002D3326"/>
    <w:pPr>
      <w:widowControl w:val="0"/>
      <w:autoSpaceDE w:val="0"/>
      <w:autoSpaceDN w:val="0"/>
      <w:adjustRightInd w:val="0"/>
      <w:spacing w:after="0" w:line="260" w:lineRule="exact"/>
      <w:ind w:firstLine="413"/>
      <w:jc w:val="both"/>
    </w:pPr>
    <w:rPr>
      <w:rFonts w:ascii="Century Gothic" w:hAnsi="Century Gothic"/>
      <w:sz w:val="24"/>
      <w:szCs w:val="24"/>
      <w:lang w:val="uk-UA" w:eastAsia="uk-UA"/>
    </w:rPr>
  </w:style>
  <w:style w:type="paragraph" w:customStyle="1" w:styleId="Style27">
    <w:name w:val="Style27"/>
    <w:basedOn w:val="a"/>
    <w:uiPriority w:val="99"/>
    <w:rsid w:val="002D3326"/>
    <w:pPr>
      <w:widowControl w:val="0"/>
      <w:autoSpaceDE w:val="0"/>
      <w:autoSpaceDN w:val="0"/>
      <w:adjustRightInd w:val="0"/>
      <w:spacing w:after="0" w:line="261" w:lineRule="exact"/>
      <w:ind w:firstLine="413"/>
      <w:jc w:val="both"/>
    </w:pPr>
    <w:rPr>
      <w:rFonts w:ascii="Century Gothic" w:hAnsi="Century Gothic"/>
      <w:sz w:val="24"/>
      <w:szCs w:val="24"/>
      <w:lang w:val="uk-UA" w:eastAsia="uk-UA"/>
    </w:rPr>
  </w:style>
  <w:style w:type="character" w:customStyle="1" w:styleId="FontStyle57">
    <w:name w:val="Font Style57"/>
    <w:basedOn w:val="a0"/>
    <w:uiPriority w:val="99"/>
    <w:rsid w:val="002D3326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2D3326"/>
    <w:pPr>
      <w:spacing w:after="0" w:line="240" w:lineRule="auto"/>
    </w:pPr>
    <w:rPr>
      <w:rFonts w:eastAsiaTheme="minorHAnsi"/>
      <w:lang w:eastAsia="en-US"/>
    </w:rPr>
  </w:style>
  <w:style w:type="paragraph" w:customStyle="1" w:styleId="a4">
    <w:name w:val="Базовый"/>
    <w:rsid w:val="002D3326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WenQuanYi Micro Hei" w:hAnsi="Times New Roman" w:cs="Lohit Hindi"/>
      <w:sz w:val="24"/>
      <w:szCs w:val="24"/>
      <w:lang w:eastAsia="zh-CN" w:bidi="hi-IN"/>
    </w:rPr>
  </w:style>
  <w:style w:type="paragraph" w:customStyle="1" w:styleId="Default">
    <w:name w:val="Default"/>
    <w:rsid w:val="002D3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A61B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0A61B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earch-result-title">
    <w:name w:val="search-result-title"/>
    <w:basedOn w:val="a0"/>
    <w:rsid w:val="000A6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reestr" TargetMode="External"/><Relationship Id="rId5" Type="http://schemas.openxmlformats.org/officeDocument/2006/relationships/hyperlink" Target="https://docs.edu.gov.ru/document/54daf271f2cc70fc543d88114fa832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4</cp:revision>
  <dcterms:created xsi:type="dcterms:W3CDTF">2019-08-14T16:51:00Z</dcterms:created>
  <dcterms:modified xsi:type="dcterms:W3CDTF">2019-08-15T08:59:00Z</dcterms:modified>
</cp:coreProperties>
</file>